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5AA03" w14:textId="77777777" w:rsidR="003A53CA" w:rsidRDefault="003A53CA">
      <w:pPr>
        <w:rPr>
          <w:rFonts w:ascii="Arial" w:hAnsi="Arial" w:cs="Arial"/>
          <w:b/>
          <w:bCs/>
          <w:sz w:val="24"/>
          <w:szCs w:val="24"/>
        </w:rPr>
      </w:pPr>
    </w:p>
    <w:p w14:paraId="644983CA" w14:textId="3E5EB363" w:rsidR="00AE62C8" w:rsidRDefault="00AE62C8" w:rsidP="48CBED7B">
      <w:pPr>
        <w:jc w:val="center"/>
        <w:rPr>
          <w:rFonts w:ascii="Arial" w:hAnsi="Arial" w:cs="Arial"/>
          <w:b/>
          <w:bCs/>
        </w:rPr>
      </w:pPr>
      <w:r w:rsidRPr="48CBED7B">
        <w:rPr>
          <w:rFonts w:ascii="Arial" w:hAnsi="Arial" w:cs="Arial"/>
          <w:b/>
          <w:bCs/>
        </w:rPr>
        <w:t>North West London Fellowship</w:t>
      </w:r>
      <w:r w:rsidR="1A7D8874" w:rsidRPr="48CBED7B">
        <w:rPr>
          <w:rFonts w:ascii="Arial" w:hAnsi="Arial" w:cs="Arial"/>
          <w:b/>
          <w:bCs/>
        </w:rPr>
        <w:t xml:space="preserve"> Programme </w:t>
      </w:r>
    </w:p>
    <w:p w14:paraId="3DF13814" w14:textId="2C40E1DD" w:rsidR="1A7D8874" w:rsidRDefault="1A7D8874" w:rsidP="48CBED7B">
      <w:pPr>
        <w:jc w:val="center"/>
        <w:rPr>
          <w:rFonts w:ascii="Arial" w:hAnsi="Arial" w:cs="Arial"/>
          <w:b/>
          <w:bCs/>
        </w:rPr>
      </w:pPr>
      <w:r w:rsidRPr="48CBED7B">
        <w:rPr>
          <w:rFonts w:ascii="Arial" w:hAnsi="Arial" w:cs="Arial"/>
          <w:b/>
          <w:bCs/>
        </w:rPr>
        <w:t>2024/2025</w:t>
      </w:r>
    </w:p>
    <w:p w14:paraId="151F616F" w14:textId="77777777" w:rsidR="00A645F5" w:rsidRDefault="00A645F5" w:rsidP="00A645F5">
      <w:pPr>
        <w:rPr>
          <w:rFonts w:ascii="Arial" w:hAnsi="Arial" w:cs="Arial"/>
          <w:b/>
          <w:bCs/>
          <w:color w:val="FF0000"/>
        </w:rPr>
      </w:pPr>
    </w:p>
    <w:p w14:paraId="2AE9BB94" w14:textId="2D0204BB" w:rsidR="22883E32" w:rsidRPr="0030348E" w:rsidRDefault="22883E32" w:rsidP="48CBED7B">
      <w:pPr>
        <w:rPr>
          <w:rFonts w:ascii="Arial" w:hAnsi="Arial" w:cs="Arial"/>
          <w:bCs/>
          <w:color w:val="000000" w:themeColor="text1"/>
        </w:rPr>
      </w:pPr>
      <w:r w:rsidRPr="0030348E">
        <w:rPr>
          <w:rFonts w:ascii="Arial" w:hAnsi="Arial" w:cs="Arial"/>
          <w:bCs/>
          <w:color w:val="000000" w:themeColor="text1"/>
        </w:rPr>
        <w:t>Training Hub:</w:t>
      </w:r>
      <w:r w:rsidR="0030348E" w:rsidRPr="0030348E">
        <w:rPr>
          <w:rFonts w:ascii="Arial" w:hAnsi="Arial" w:cs="Arial"/>
          <w:bCs/>
          <w:color w:val="000000" w:themeColor="text1"/>
        </w:rPr>
        <w:t xml:space="preserve"> Brent Training Hub</w:t>
      </w:r>
    </w:p>
    <w:p w14:paraId="71F32EA3" w14:textId="6E2FE2BD" w:rsidR="00A645F5" w:rsidRPr="0030348E" w:rsidRDefault="00A645F5" w:rsidP="00A645F5">
      <w:pPr>
        <w:rPr>
          <w:rFonts w:ascii="Arial" w:hAnsi="Arial" w:cs="Arial"/>
          <w:bCs/>
          <w:color w:val="000000" w:themeColor="text1"/>
        </w:rPr>
      </w:pPr>
      <w:r w:rsidRPr="0030348E">
        <w:rPr>
          <w:rFonts w:ascii="Arial" w:hAnsi="Arial" w:cs="Arial"/>
          <w:bCs/>
          <w:color w:val="000000" w:themeColor="text1"/>
        </w:rPr>
        <w:t xml:space="preserve">Role: </w:t>
      </w:r>
      <w:r w:rsidR="0030348E">
        <w:rPr>
          <w:rFonts w:ascii="Arial" w:hAnsi="Arial" w:cs="Arial"/>
          <w:bCs/>
          <w:color w:val="000000" w:themeColor="text1"/>
        </w:rPr>
        <w:t>GP SPIN/Nurse SPIN/Pharmacist SPIN (Please delete as appropriate)</w:t>
      </w:r>
    </w:p>
    <w:p w14:paraId="33B86DBD" w14:textId="417C3A4C" w:rsidR="00A645F5" w:rsidRPr="0030348E" w:rsidRDefault="00A645F5" w:rsidP="48CBED7B">
      <w:pPr>
        <w:rPr>
          <w:rFonts w:ascii="Arial" w:hAnsi="Arial" w:cs="Arial"/>
          <w:bCs/>
          <w:color w:val="000000" w:themeColor="text1"/>
        </w:rPr>
      </w:pPr>
      <w:r w:rsidRPr="0030348E">
        <w:rPr>
          <w:rFonts w:ascii="Arial" w:hAnsi="Arial" w:cs="Arial"/>
          <w:bCs/>
          <w:color w:val="000000" w:themeColor="text1"/>
        </w:rPr>
        <w:t>Reporting to:</w:t>
      </w:r>
      <w:r w:rsidR="0030348E" w:rsidRPr="0030348E">
        <w:rPr>
          <w:rFonts w:ascii="Arial" w:hAnsi="Arial" w:cs="Arial"/>
          <w:bCs/>
          <w:color w:val="000000" w:themeColor="text1"/>
        </w:rPr>
        <w:t xml:space="preserve"> </w:t>
      </w:r>
    </w:p>
    <w:p w14:paraId="54EEF0E9" w14:textId="641937FE" w:rsidR="7AF550D6" w:rsidRPr="00812C78" w:rsidRDefault="7AF550D6" w:rsidP="48CBED7B">
      <w:pPr>
        <w:rPr>
          <w:rFonts w:ascii="Arial" w:hAnsi="Arial" w:cs="Arial"/>
          <w:bCs/>
          <w:color w:val="FF0000"/>
        </w:rPr>
      </w:pPr>
      <w:r w:rsidRPr="0030348E">
        <w:rPr>
          <w:rFonts w:ascii="Arial" w:hAnsi="Arial" w:cs="Arial"/>
          <w:bCs/>
          <w:color w:val="000000" w:themeColor="text1"/>
        </w:rPr>
        <w:t>Rate (per session for 1 year):</w:t>
      </w:r>
      <w:r w:rsidR="00812C78">
        <w:rPr>
          <w:rFonts w:ascii="Arial" w:hAnsi="Arial" w:cs="Arial"/>
          <w:bCs/>
          <w:color w:val="000000" w:themeColor="text1"/>
        </w:rPr>
        <w:t xml:space="preserve"> £12,000 (GP) or £6,0</w:t>
      </w:r>
      <w:r w:rsidR="0030348E" w:rsidRPr="0030348E">
        <w:rPr>
          <w:rFonts w:ascii="Arial" w:hAnsi="Arial" w:cs="Arial"/>
          <w:bCs/>
          <w:color w:val="000000" w:themeColor="text1"/>
        </w:rPr>
        <w:t xml:space="preserve">00 (Nurses &amp; Multi – professionals) </w:t>
      </w:r>
      <w:r w:rsidR="0030348E">
        <w:rPr>
          <w:rFonts w:ascii="Arial" w:hAnsi="Arial" w:cs="Arial"/>
          <w:bCs/>
          <w:color w:val="000000" w:themeColor="text1"/>
        </w:rPr>
        <w:t xml:space="preserve">(Please delete as appropriate) </w:t>
      </w:r>
      <w:r w:rsidR="00812C78">
        <w:rPr>
          <w:rFonts w:ascii="Arial" w:hAnsi="Arial" w:cs="Arial"/>
          <w:bCs/>
          <w:color w:val="FF0000"/>
        </w:rPr>
        <w:t xml:space="preserve">This includes the on cost. </w:t>
      </w:r>
      <w:bookmarkStart w:id="0" w:name="_GoBack"/>
      <w:bookmarkEnd w:id="0"/>
    </w:p>
    <w:p w14:paraId="612BAFF0" w14:textId="43CE8BE4" w:rsidR="48CBED7B" w:rsidRDefault="48CBED7B" w:rsidP="48CBED7B">
      <w:pPr>
        <w:rPr>
          <w:rFonts w:ascii="Arial" w:hAnsi="Arial" w:cs="Arial"/>
          <w:b/>
          <w:bCs/>
          <w:color w:val="FF0000"/>
        </w:rPr>
      </w:pPr>
    </w:p>
    <w:p w14:paraId="71859A75" w14:textId="63E92BE1" w:rsidR="1B176855" w:rsidRDefault="1B176855" w:rsidP="48CBED7B">
      <w:pPr>
        <w:rPr>
          <w:rFonts w:ascii="Arial" w:hAnsi="Arial" w:cs="Arial"/>
        </w:rPr>
      </w:pPr>
      <w:r w:rsidRPr="48CBED7B">
        <w:rPr>
          <w:rFonts w:ascii="Arial" w:hAnsi="Arial" w:cs="Arial"/>
        </w:rPr>
        <w:t xml:space="preserve">The North West London Fellowship programme is a </w:t>
      </w:r>
      <w:r w:rsidR="7406577A" w:rsidRPr="48CBED7B">
        <w:rPr>
          <w:rFonts w:ascii="Arial" w:hAnsi="Arial" w:cs="Arial"/>
        </w:rPr>
        <w:t>yearlong</w:t>
      </w:r>
      <w:r w:rsidRPr="48CBED7B">
        <w:rPr>
          <w:rFonts w:ascii="Arial" w:hAnsi="Arial" w:cs="Arial"/>
        </w:rPr>
        <w:t xml:space="preserve"> programme available to all clinicians at any stage of their career, who are in salaried roles (minimum 16 hours).</w:t>
      </w:r>
    </w:p>
    <w:p w14:paraId="2FA3ED40" w14:textId="493F66E7" w:rsidR="1B176855" w:rsidRDefault="1B176855" w:rsidP="48CBED7B">
      <w:pPr>
        <w:rPr>
          <w:rFonts w:ascii="Arial" w:hAnsi="Arial" w:cs="Arial"/>
        </w:rPr>
      </w:pPr>
      <w:r w:rsidRPr="48CBED7B">
        <w:rPr>
          <w:rFonts w:ascii="Arial" w:hAnsi="Arial" w:cs="Arial"/>
        </w:rPr>
        <w:t>The Fellowship projects proposed by the Fellows will be in-line with local and NWL priorities. These include:</w:t>
      </w:r>
    </w:p>
    <w:p w14:paraId="5FF6C920" w14:textId="3B2087D9" w:rsidR="725568A3" w:rsidRDefault="725568A3" w:rsidP="48CBED7B">
      <w:pPr>
        <w:pStyle w:val="ListParagraph"/>
        <w:numPr>
          <w:ilvl w:val="0"/>
          <w:numId w:val="1"/>
        </w:numPr>
        <w:rPr>
          <w:rFonts w:ascii="Arial" w:hAnsi="Arial" w:cs="Arial"/>
        </w:rPr>
      </w:pPr>
      <w:r w:rsidRPr="48CBED7B">
        <w:rPr>
          <w:rFonts w:ascii="Arial" w:hAnsi="Arial" w:cs="Arial"/>
        </w:rPr>
        <w:t xml:space="preserve">Integrated neighbourhood teams </w:t>
      </w:r>
    </w:p>
    <w:p w14:paraId="6601B410" w14:textId="31914442" w:rsidR="725568A3" w:rsidRDefault="725568A3" w:rsidP="48CBED7B">
      <w:pPr>
        <w:pStyle w:val="ListParagraph"/>
        <w:numPr>
          <w:ilvl w:val="0"/>
          <w:numId w:val="1"/>
        </w:numPr>
        <w:rPr>
          <w:rFonts w:ascii="Arial" w:hAnsi="Arial" w:cs="Arial"/>
        </w:rPr>
      </w:pPr>
      <w:r w:rsidRPr="48CBED7B">
        <w:rPr>
          <w:rFonts w:ascii="Arial" w:hAnsi="Arial" w:cs="Arial"/>
        </w:rPr>
        <w:t xml:space="preserve">Access </w:t>
      </w:r>
    </w:p>
    <w:p w14:paraId="2B222661" w14:textId="6B6E4F9C" w:rsidR="725568A3" w:rsidRDefault="725568A3" w:rsidP="48CBED7B">
      <w:pPr>
        <w:pStyle w:val="ListParagraph"/>
        <w:numPr>
          <w:ilvl w:val="0"/>
          <w:numId w:val="1"/>
        </w:numPr>
        <w:rPr>
          <w:rFonts w:ascii="Arial" w:hAnsi="Arial" w:cs="Arial"/>
        </w:rPr>
      </w:pPr>
      <w:r w:rsidRPr="48CBED7B">
        <w:rPr>
          <w:rFonts w:ascii="Arial" w:hAnsi="Arial" w:cs="Arial"/>
        </w:rPr>
        <w:t xml:space="preserve">Enhanced services </w:t>
      </w:r>
    </w:p>
    <w:p w14:paraId="6459D12D" w14:textId="7DB96480" w:rsidR="725568A3" w:rsidRDefault="725568A3" w:rsidP="48CBED7B">
      <w:pPr>
        <w:pStyle w:val="ListParagraph"/>
        <w:numPr>
          <w:ilvl w:val="0"/>
          <w:numId w:val="1"/>
        </w:numPr>
        <w:rPr>
          <w:rFonts w:ascii="Arial" w:hAnsi="Arial" w:cs="Arial"/>
        </w:rPr>
      </w:pPr>
      <w:r w:rsidRPr="48CBED7B">
        <w:rPr>
          <w:rFonts w:ascii="Arial" w:hAnsi="Arial" w:cs="Arial"/>
        </w:rPr>
        <w:t>Quality</w:t>
      </w:r>
    </w:p>
    <w:p w14:paraId="6DDD08C5" w14:textId="00389D04" w:rsidR="00AE62C8" w:rsidRDefault="00BB5837">
      <w:pPr>
        <w:rPr>
          <w:rFonts w:ascii="Arial" w:hAnsi="Arial" w:cs="Arial"/>
        </w:rPr>
      </w:pPr>
      <w:r w:rsidRPr="0D073A80">
        <w:rPr>
          <w:rFonts w:ascii="Arial" w:hAnsi="Arial" w:cs="Arial"/>
        </w:rPr>
        <w:t>Professional develop</w:t>
      </w:r>
      <w:r w:rsidR="7A3133DE" w:rsidRPr="0D073A80">
        <w:rPr>
          <w:rFonts w:ascii="Arial" w:hAnsi="Arial" w:cs="Arial"/>
        </w:rPr>
        <w:t>ment</w:t>
      </w:r>
      <w:r w:rsidRPr="0D073A80">
        <w:rPr>
          <w:rFonts w:ascii="Arial" w:hAnsi="Arial" w:cs="Arial"/>
        </w:rPr>
        <w:t xml:space="preserve"> opportunities</w:t>
      </w:r>
      <w:r w:rsidR="003E4684" w:rsidRPr="0D073A80">
        <w:rPr>
          <w:rFonts w:ascii="Arial" w:hAnsi="Arial" w:cs="Arial"/>
        </w:rPr>
        <w:t xml:space="preserve"> have been developed </w:t>
      </w:r>
      <w:r w:rsidR="000823AE" w:rsidRPr="0D073A80">
        <w:rPr>
          <w:rFonts w:ascii="Arial" w:hAnsi="Arial" w:cs="Arial"/>
        </w:rPr>
        <w:t>across North</w:t>
      </w:r>
      <w:r w:rsidR="00CC6B9B" w:rsidRPr="0D073A80">
        <w:rPr>
          <w:rFonts w:ascii="Arial" w:hAnsi="Arial" w:cs="Arial"/>
        </w:rPr>
        <w:t xml:space="preserve"> </w:t>
      </w:r>
      <w:r w:rsidR="000823AE" w:rsidRPr="0D073A80">
        <w:rPr>
          <w:rFonts w:ascii="Arial" w:hAnsi="Arial" w:cs="Arial"/>
        </w:rPr>
        <w:t>West Londo</w:t>
      </w:r>
      <w:r w:rsidR="008C2FA9" w:rsidRPr="0D073A80">
        <w:rPr>
          <w:rFonts w:ascii="Arial" w:hAnsi="Arial" w:cs="Arial"/>
        </w:rPr>
        <w:t>n</w:t>
      </w:r>
      <w:r w:rsidR="00341FDE" w:rsidRPr="0D073A80">
        <w:rPr>
          <w:rFonts w:ascii="Arial" w:hAnsi="Arial" w:cs="Arial"/>
        </w:rPr>
        <w:t xml:space="preserve"> to ensure tha</w:t>
      </w:r>
      <w:r w:rsidR="0518A55E" w:rsidRPr="0D073A80">
        <w:rPr>
          <w:rFonts w:ascii="Arial" w:hAnsi="Arial" w:cs="Arial"/>
        </w:rPr>
        <w:t>t</w:t>
      </w:r>
      <w:r w:rsidR="00341FDE" w:rsidRPr="0D073A80">
        <w:rPr>
          <w:rFonts w:ascii="Arial" w:hAnsi="Arial" w:cs="Arial"/>
        </w:rPr>
        <w:t xml:space="preserve"> fellows are able</w:t>
      </w:r>
      <w:r w:rsidR="1AEE91DB" w:rsidRPr="0D073A80">
        <w:rPr>
          <w:rFonts w:ascii="Arial" w:hAnsi="Arial" w:cs="Arial"/>
        </w:rPr>
        <w:t xml:space="preserve"> to</w:t>
      </w:r>
      <w:r w:rsidR="00341FDE" w:rsidRPr="0D073A80">
        <w:rPr>
          <w:rFonts w:ascii="Arial" w:hAnsi="Arial" w:cs="Arial"/>
        </w:rPr>
        <w:t xml:space="preserve"> embed</w:t>
      </w:r>
      <w:r w:rsidR="3474C53D" w:rsidRPr="0D073A80">
        <w:rPr>
          <w:rFonts w:ascii="Arial" w:hAnsi="Arial" w:cs="Arial"/>
        </w:rPr>
        <w:t xml:space="preserve"> into</w:t>
      </w:r>
      <w:r w:rsidR="00341FDE" w:rsidRPr="0D073A80">
        <w:rPr>
          <w:rFonts w:ascii="Arial" w:hAnsi="Arial" w:cs="Arial"/>
        </w:rPr>
        <w:t xml:space="preserve"> systems leadership and service improvement</w:t>
      </w:r>
      <w:r w:rsidR="00CC6B9B" w:rsidRPr="0D073A80">
        <w:rPr>
          <w:rFonts w:ascii="Arial" w:hAnsi="Arial" w:cs="Arial"/>
        </w:rPr>
        <w:t>.</w:t>
      </w:r>
    </w:p>
    <w:p w14:paraId="2BF18D31" w14:textId="5C6FA883" w:rsidR="48CBED7B" w:rsidRPr="0030348E" w:rsidRDefault="48CBED7B" w:rsidP="48CBED7B">
      <w:pPr>
        <w:rPr>
          <w:rFonts w:ascii="Arial" w:hAnsi="Arial" w:cs="Arial"/>
          <w:b/>
          <w:iCs/>
          <w:color w:val="000000" w:themeColor="text1"/>
          <w:u w:val="single"/>
        </w:rPr>
      </w:pPr>
    </w:p>
    <w:p w14:paraId="64BA5242" w14:textId="1346741C" w:rsidR="64CE5EB4" w:rsidRPr="0030348E" w:rsidRDefault="64CE5EB4" w:rsidP="48CBED7B">
      <w:pPr>
        <w:rPr>
          <w:rFonts w:ascii="Arial" w:hAnsi="Arial" w:cs="Arial"/>
          <w:b/>
          <w:iCs/>
          <w:color w:val="000000" w:themeColor="text1"/>
          <w:u w:val="single"/>
        </w:rPr>
      </w:pPr>
      <w:r w:rsidRPr="0030348E">
        <w:rPr>
          <w:rFonts w:ascii="Arial" w:hAnsi="Arial" w:cs="Arial"/>
          <w:b/>
          <w:iCs/>
          <w:color w:val="000000" w:themeColor="text1"/>
          <w:u w:val="single"/>
        </w:rPr>
        <w:t>Projects proposed by Training Hub</w:t>
      </w:r>
      <w:r w:rsidR="0030348E" w:rsidRPr="0030348E">
        <w:rPr>
          <w:rFonts w:ascii="Arial" w:hAnsi="Arial" w:cs="Arial"/>
          <w:b/>
          <w:iCs/>
          <w:color w:val="000000" w:themeColor="text1"/>
          <w:u w:val="single"/>
        </w:rPr>
        <w:t xml:space="preserve">: </w:t>
      </w:r>
    </w:p>
    <w:p w14:paraId="10E11AA9" w14:textId="09E6B233" w:rsidR="0030348E" w:rsidRPr="0030348E" w:rsidRDefault="0030348E" w:rsidP="48CBED7B">
      <w:pPr>
        <w:rPr>
          <w:rFonts w:ascii="Arial" w:hAnsi="Arial" w:cs="Arial"/>
          <w:iCs/>
          <w:color w:val="000000" w:themeColor="text1"/>
        </w:rPr>
      </w:pPr>
      <w:r w:rsidRPr="0030348E">
        <w:rPr>
          <w:rFonts w:ascii="Arial" w:hAnsi="Arial" w:cs="Arial"/>
          <w:iCs/>
          <w:color w:val="000000" w:themeColor="text1"/>
        </w:rPr>
        <w:t xml:space="preserve">As discussed the following covers our borough’s local area needs, please select the one that you would like to choose. If there is however another area, please highlight here as another option after discussing with your Educator Lead for your PCN. </w:t>
      </w:r>
    </w:p>
    <w:p w14:paraId="7DE78D98" w14:textId="62B28DD8" w:rsidR="0030348E" w:rsidRPr="0030348E" w:rsidRDefault="0030348E" w:rsidP="0030348E">
      <w:pPr>
        <w:numPr>
          <w:ilvl w:val="0"/>
          <w:numId w:val="6"/>
        </w:numPr>
        <w:rPr>
          <w:rFonts w:ascii="Arial" w:hAnsi="Arial" w:cs="Arial"/>
          <w:iCs/>
          <w:color w:val="000000" w:themeColor="text1"/>
        </w:rPr>
      </w:pPr>
      <w:r w:rsidRPr="0030348E">
        <w:rPr>
          <w:rFonts w:ascii="Arial" w:hAnsi="Arial" w:cs="Arial"/>
          <w:iCs/>
          <w:color w:val="000000" w:themeColor="text1"/>
        </w:rPr>
        <w:t xml:space="preserve">Women’s health </w:t>
      </w:r>
    </w:p>
    <w:p w14:paraId="76F88D67" w14:textId="4E0EC877" w:rsidR="0030348E" w:rsidRPr="0030348E" w:rsidRDefault="0030348E" w:rsidP="0030348E">
      <w:pPr>
        <w:numPr>
          <w:ilvl w:val="0"/>
          <w:numId w:val="6"/>
        </w:numPr>
        <w:rPr>
          <w:rFonts w:ascii="Arial" w:hAnsi="Arial" w:cs="Arial"/>
          <w:iCs/>
          <w:color w:val="000000" w:themeColor="text1"/>
        </w:rPr>
      </w:pPr>
      <w:r w:rsidRPr="0030348E">
        <w:rPr>
          <w:rFonts w:ascii="Arial" w:hAnsi="Arial" w:cs="Arial"/>
          <w:iCs/>
          <w:color w:val="000000" w:themeColor="text1"/>
        </w:rPr>
        <w:t xml:space="preserve">Paediatric asthma care </w:t>
      </w:r>
    </w:p>
    <w:p w14:paraId="282D4EC1" w14:textId="4FD6EFB9" w:rsidR="0030348E" w:rsidRPr="0030348E" w:rsidRDefault="0030348E" w:rsidP="0030348E">
      <w:pPr>
        <w:numPr>
          <w:ilvl w:val="0"/>
          <w:numId w:val="6"/>
        </w:numPr>
        <w:rPr>
          <w:rFonts w:ascii="Arial" w:hAnsi="Arial" w:cs="Arial"/>
          <w:iCs/>
          <w:color w:val="000000" w:themeColor="text1"/>
        </w:rPr>
      </w:pPr>
      <w:r w:rsidRPr="0030348E">
        <w:rPr>
          <w:rFonts w:ascii="Arial" w:hAnsi="Arial" w:cs="Arial"/>
          <w:iCs/>
          <w:color w:val="000000" w:themeColor="text1"/>
        </w:rPr>
        <w:t>Diabetes enhanced Service</w:t>
      </w:r>
    </w:p>
    <w:p w14:paraId="03B76F91" w14:textId="4FB174A3" w:rsidR="0030348E" w:rsidRDefault="0030348E" w:rsidP="0030348E">
      <w:pPr>
        <w:numPr>
          <w:ilvl w:val="0"/>
          <w:numId w:val="6"/>
        </w:numPr>
        <w:rPr>
          <w:rFonts w:ascii="Arial" w:hAnsi="Arial" w:cs="Arial"/>
          <w:iCs/>
          <w:color w:val="000000" w:themeColor="text1"/>
        </w:rPr>
      </w:pPr>
      <w:r w:rsidRPr="0030348E">
        <w:rPr>
          <w:rFonts w:ascii="Arial" w:hAnsi="Arial" w:cs="Arial"/>
          <w:iCs/>
          <w:color w:val="000000" w:themeColor="text1"/>
        </w:rPr>
        <w:t xml:space="preserve">Minor ENT </w:t>
      </w:r>
      <w:proofErr w:type="spellStart"/>
      <w:r w:rsidRPr="0030348E">
        <w:rPr>
          <w:rFonts w:ascii="Arial" w:hAnsi="Arial" w:cs="Arial"/>
          <w:iCs/>
          <w:color w:val="000000" w:themeColor="text1"/>
        </w:rPr>
        <w:t>Microsuction</w:t>
      </w:r>
      <w:proofErr w:type="spellEnd"/>
      <w:r w:rsidRPr="0030348E">
        <w:rPr>
          <w:rFonts w:ascii="Arial" w:hAnsi="Arial" w:cs="Arial"/>
          <w:iCs/>
          <w:color w:val="000000" w:themeColor="text1"/>
        </w:rPr>
        <w:t xml:space="preserve"> </w:t>
      </w:r>
    </w:p>
    <w:p w14:paraId="65D47C83" w14:textId="718DE6C5" w:rsidR="0030348E" w:rsidRPr="0030348E" w:rsidRDefault="0030348E" w:rsidP="0030348E">
      <w:pPr>
        <w:numPr>
          <w:ilvl w:val="0"/>
          <w:numId w:val="6"/>
        </w:numPr>
        <w:rPr>
          <w:rFonts w:ascii="Arial" w:hAnsi="Arial" w:cs="Arial"/>
          <w:iCs/>
          <w:color w:val="000000" w:themeColor="text1"/>
        </w:rPr>
      </w:pPr>
      <w:r>
        <w:rPr>
          <w:rFonts w:ascii="Arial" w:hAnsi="Arial" w:cs="Arial"/>
          <w:iCs/>
          <w:color w:val="000000" w:themeColor="text1"/>
        </w:rPr>
        <w:t xml:space="preserve">Other (please specify) </w:t>
      </w:r>
      <w:r>
        <w:rPr>
          <w:rFonts w:ascii="Arial" w:hAnsi="Arial" w:cs="Arial"/>
          <w:iCs/>
          <w:color w:val="000000" w:themeColor="text1"/>
        </w:rPr>
        <w:softHyphen/>
        <w:t>______________________</w:t>
      </w:r>
    </w:p>
    <w:p w14:paraId="20931DFB" w14:textId="6F2CFAC6" w:rsidR="48CBED7B" w:rsidRDefault="48CBED7B" w:rsidP="48CBED7B">
      <w:pPr>
        <w:rPr>
          <w:rFonts w:ascii="Arial" w:hAnsi="Arial" w:cs="Arial"/>
          <w:i/>
          <w:iCs/>
          <w:color w:val="FF0000"/>
        </w:rPr>
      </w:pPr>
    </w:p>
    <w:p w14:paraId="3286139F" w14:textId="4D47C1FA" w:rsidR="00CE26E8" w:rsidRPr="000945EB" w:rsidRDefault="00CE26E8" w:rsidP="48CBED7B">
      <w:pPr>
        <w:rPr>
          <w:rFonts w:ascii="Arial" w:hAnsi="Arial" w:cs="Arial"/>
          <w:b/>
          <w:bCs/>
          <w:sz w:val="2"/>
          <w:szCs w:val="2"/>
        </w:rPr>
      </w:pPr>
      <w:r w:rsidRPr="48CBED7B">
        <w:rPr>
          <w:rFonts w:ascii="Arial" w:hAnsi="Arial" w:cs="Arial"/>
          <w:b/>
          <w:bCs/>
        </w:rPr>
        <w:t>The Offer</w:t>
      </w:r>
    </w:p>
    <w:p w14:paraId="7008B993" w14:textId="01A010FE" w:rsidR="00CE26E8" w:rsidRPr="003A53CA" w:rsidRDefault="5D5C7E53" w:rsidP="48CBED7B">
      <w:pPr>
        <w:rPr>
          <w:rFonts w:ascii="Arial" w:hAnsi="Arial" w:cs="Arial"/>
        </w:rPr>
      </w:pPr>
      <w:r w:rsidRPr="2E1D6287">
        <w:rPr>
          <w:rFonts w:ascii="Arial" w:hAnsi="Arial" w:cs="Arial"/>
        </w:rPr>
        <w:t>Fellows</w:t>
      </w:r>
      <w:r w:rsidR="074DABE0" w:rsidRPr="2E1D6287">
        <w:rPr>
          <w:rFonts w:ascii="Arial" w:hAnsi="Arial" w:cs="Arial"/>
        </w:rPr>
        <w:t xml:space="preserve">hips will be expected to take place within one funded session per week to complete their fellowship project. </w:t>
      </w:r>
      <w:r w:rsidRPr="2E1D6287">
        <w:rPr>
          <w:rFonts w:ascii="Arial" w:hAnsi="Arial" w:cs="Arial"/>
        </w:rPr>
        <w:t xml:space="preserve">This time will consist of 4 hours 10 </w:t>
      </w:r>
      <w:proofErr w:type="spellStart"/>
      <w:r w:rsidRPr="2E1D6287">
        <w:rPr>
          <w:rFonts w:ascii="Arial" w:hAnsi="Arial" w:cs="Arial"/>
        </w:rPr>
        <w:t>mins</w:t>
      </w:r>
      <w:proofErr w:type="spellEnd"/>
      <w:r w:rsidR="5CF66B1D" w:rsidRPr="2E1D6287">
        <w:rPr>
          <w:rFonts w:ascii="Arial" w:hAnsi="Arial" w:cs="Arial"/>
        </w:rPr>
        <w:t>/ per week</w:t>
      </w:r>
      <w:r w:rsidRPr="2E1D6287">
        <w:rPr>
          <w:rFonts w:ascii="Arial" w:hAnsi="Arial" w:cs="Arial"/>
        </w:rPr>
        <w:t xml:space="preserve"> and will continue for 1 year. Fellows will have access to </w:t>
      </w:r>
      <w:r w:rsidR="2A1BD1B5" w:rsidRPr="2E1D6287">
        <w:rPr>
          <w:rFonts w:ascii="Arial" w:hAnsi="Arial" w:cs="Arial"/>
        </w:rPr>
        <w:t>a mentor who will provide advice and support throughout their fellowship.</w:t>
      </w:r>
    </w:p>
    <w:p w14:paraId="2360178F" w14:textId="02E36305" w:rsidR="48CBED7B" w:rsidRDefault="48CBED7B" w:rsidP="48CBED7B">
      <w:pPr>
        <w:rPr>
          <w:rFonts w:ascii="Arial" w:hAnsi="Arial" w:cs="Arial"/>
        </w:rPr>
      </w:pPr>
    </w:p>
    <w:p w14:paraId="19C43770" w14:textId="77777777" w:rsidR="00CE26E8" w:rsidRPr="000945EB" w:rsidRDefault="00CE26E8">
      <w:pPr>
        <w:rPr>
          <w:rFonts w:ascii="Arial" w:hAnsi="Arial" w:cs="Arial"/>
          <w:b/>
          <w:bCs/>
        </w:rPr>
      </w:pPr>
      <w:r w:rsidRPr="48CBED7B">
        <w:rPr>
          <w:rFonts w:ascii="Arial" w:hAnsi="Arial" w:cs="Arial"/>
          <w:b/>
          <w:bCs/>
        </w:rPr>
        <w:t>Requirements</w:t>
      </w:r>
    </w:p>
    <w:p w14:paraId="2D9AC66B" w14:textId="497A9E57" w:rsidR="577441D6" w:rsidRDefault="1C653A5A" w:rsidP="48CBED7B">
      <w:pPr>
        <w:rPr>
          <w:rFonts w:ascii="Arial" w:hAnsi="Arial" w:cs="Arial"/>
        </w:rPr>
      </w:pPr>
      <w:r w:rsidRPr="2E1D6287">
        <w:rPr>
          <w:rFonts w:ascii="Arial" w:hAnsi="Arial" w:cs="Arial"/>
        </w:rPr>
        <w:t>The</w:t>
      </w:r>
      <w:r w:rsidR="601FBD47" w:rsidRPr="2E1D6287">
        <w:rPr>
          <w:rFonts w:ascii="Arial" w:hAnsi="Arial" w:cs="Arial"/>
        </w:rPr>
        <w:t xml:space="preserve"> </w:t>
      </w:r>
      <w:r w:rsidRPr="2E1D6287">
        <w:rPr>
          <w:rFonts w:ascii="Arial" w:hAnsi="Arial" w:cs="Arial"/>
        </w:rPr>
        <w:t>Fellow is working in</w:t>
      </w:r>
      <w:r w:rsidR="2DFC42DE" w:rsidRPr="2E1D6287">
        <w:rPr>
          <w:rFonts w:ascii="Arial" w:hAnsi="Arial" w:cs="Arial"/>
        </w:rPr>
        <w:t xml:space="preserve"> a</w:t>
      </w:r>
      <w:r w:rsidRPr="2E1D6287">
        <w:rPr>
          <w:rFonts w:ascii="Arial" w:hAnsi="Arial" w:cs="Arial"/>
        </w:rPr>
        <w:t xml:space="preserve"> </w:t>
      </w:r>
      <w:r w:rsidR="35EC4DCD" w:rsidRPr="2E1D6287">
        <w:rPr>
          <w:rFonts w:ascii="Arial" w:hAnsi="Arial" w:cs="Arial"/>
        </w:rPr>
        <w:t>salaried</w:t>
      </w:r>
      <w:r w:rsidRPr="2E1D6287">
        <w:rPr>
          <w:rFonts w:ascii="Arial" w:hAnsi="Arial" w:cs="Arial"/>
        </w:rPr>
        <w:t xml:space="preserve"> role within General Practice for at least 16 hours per week</w:t>
      </w:r>
      <w:r w:rsidR="0E4E9BCA" w:rsidRPr="2E1D6287">
        <w:rPr>
          <w:rFonts w:ascii="Arial" w:hAnsi="Arial" w:cs="Arial"/>
        </w:rPr>
        <w:t>.</w:t>
      </w:r>
    </w:p>
    <w:p w14:paraId="12C6C47E" w14:textId="2AEFD1FC" w:rsidR="577441D6" w:rsidRDefault="1C653A5A" w:rsidP="48CBED7B">
      <w:pPr>
        <w:rPr>
          <w:rFonts w:ascii="Arial" w:hAnsi="Arial" w:cs="Arial"/>
        </w:rPr>
      </w:pPr>
      <w:r w:rsidRPr="2E1D6287">
        <w:rPr>
          <w:rFonts w:ascii="Arial" w:hAnsi="Arial" w:cs="Arial"/>
        </w:rPr>
        <w:t>There is now no criterial for how long they have worked and do not need to be new to practice</w:t>
      </w:r>
      <w:r w:rsidR="01AA4511" w:rsidRPr="2E1D6287">
        <w:rPr>
          <w:rFonts w:ascii="Arial" w:hAnsi="Arial" w:cs="Arial"/>
        </w:rPr>
        <w:t>.</w:t>
      </w:r>
    </w:p>
    <w:p w14:paraId="54975E9F" w14:textId="352756EF" w:rsidR="00CE26E8" w:rsidRDefault="00CE26E8" w:rsidP="48CBED7B">
      <w:pPr>
        <w:rPr>
          <w:rFonts w:ascii="Arial" w:hAnsi="Arial" w:cs="Arial"/>
          <w:b/>
          <w:bCs/>
        </w:rPr>
      </w:pPr>
    </w:p>
    <w:p w14:paraId="743D086D" w14:textId="3E00A5AC" w:rsidR="00CE26E8" w:rsidRDefault="00CE26E8" w:rsidP="48CBED7B">
      <w:pPr>
        <w:rPr>
          <w:rFonts w:ascii="Arial" w:hAnsi="Arial" w:cs="Arial"/>
          <w:b/>
          <w:bCs/>
        </w:rPr>
      </w:pPr>
      <w:r w:rsidRPr="48CBED7B">
        <w:rPr>
          <w:rFonts w:ascii="Arial" w:hAnsi="Arial" w:cs="Arial"/>
          <w:b/>
          <w:bCs/>
        </w:rPr>
        <w:t>Application process</w:t>
      </w:r>
    </w:p>
    <w:p w14:paraId="49E04548" w14:textId="1C46F405" w:rsidR="223B02B9" w:rsidRDefault="54F871CF" w:rsidP="48CBED7B">
      <w:pPr>
        <w:rPr>
          <w:rFonts w:ascii="Arial" w:hAnsi="Arial" w:cs="Arial"/>
        </w:rPr>
      </w:pPr>
      <w:r w:rsidRPr="772280C5">
        <w:rPr>
          <w:rFonts w:ascii="Arial" w:hAnsi="Arial" w:cs="Arial"/>
        </w:rPr>
        <w:t>First complete the below proposal and save it.</w:t>
      </w:r>
      <w:r w:rsidR="1F632CDF" w:rsidRPr="772280C5">
        <w:rPr>
          <w:rFonts w:ascii="Arial" w:hAnsi="Arial" w:cs="Arial"/>
        </w:rPr>
        <w:t xml:space="preserve"> Please separate the proposal from the rest of </w:t>
      </w:r>
      <w:r w:rsidR="1F759B15" w:rsidRPr="772280C5">
        <w:rPr>
          <w:rFonts w:ascii="Arial" w:hAnsi="Arial" w:cs="Arial"/>
        </w:rPr>
        <w:t xml:space="preserve">the </w:t>
      </w:r>
      <w:r w:rsidR="1F632CDF" w:rsidRPr="772280C5">
        <w:rPr>
          <w:rFonts w:ascii="Arial" w:hAnsi="Arial" w:cs="Arial"/>
        </w:rPr>
        <w:t>document in order for you to be able to upload it</w:t>
      </w:r>
      <w:r w:rsidR="16E1F201" w:rsidRPr="772280C5">
        <w:rPr>
          <w:rFonts w:ascii="Arial" w:hAnsi="Arial" w:cs="Arial"/>
        </w:rPr>
        <w:t xml:space="preserve"> into the online application.</w:t>
      </w:r>
    </w:p>
    <w:p w14:paraId="637CD0FE" w14:textId="61D51C24" w:rsidR="223B02B9" w:rsidRDefault="54F871CF" w:rsidP="48CBED7B">
      <w:pPr>
        <w:rPr>
          <w:rFonts w:ascii="Arial" w:hAnsi="Arial" w:cs="Arial"/>
        </w:rPr>
      </w:pPr>
      <w:r w:rsidRPr="2E1D6287">
        <w:rPr>
          <w:rFonts w:ascii="Arial" w:hAnsi="Arial" w:cs="Arial"/>
        </w:rPr>
        <w:t>The</w:t>
      </w:r>
      <w:r w:rsidR="26811814" w:rsidRPr="2E1D6287">
        <w:rPr>
          <w:rFonts w:ascii="Arial" w:hAnsi="Arial" w:cs="Arial"/>
        </w:rPr>
        <w:t>n,</w:t>
      </w:r>
      <w:r w:rsidRPr="2E1D6287">
        <w:rPr>
          <w:rFonts w:ascii="Arial" w:hAnsi="Arial" w:cs="Arial"/>
        </w:rPr>
        <w:t xml:space="preserve"> </w:t>
      </w:r>
      <w:hyperlink r:id="rId11">
        <w:r w:rsidRPr="2E1D6287">
          <w:rPr>
            <w:rStyle w:val="Hyperlink"/>
            <w:rFonts w:ascii="Arial" w:hAnsi="Arial" w:cs="Arial"/>
          </w:rPr>
          <w:t>follow this link and complete the Fellowship application form</w:t>
        </w:r>
      </w:hyperlink>
      <w:r w:rsidRPr="2E1D6287">
        <w:rPr>
          <w:rFonts w:ascii="Arial" w:hAnsi="Arial" w:cs="Arial"/>
        </w:rPr>
        <w:t>. You will need to upload the proposal into the form when instructed to.</w:t>
      </w:r>
    </w:p>
    <w:p w14:paraId="3B8B952E" w14:textId="7F58677F" w:rsidR="0CDD13B5" w:rsidRDefault="0BA8F72E" w:rsidP="48CBED7B">
      <w:pPr>
        <w:rPr>
          <w:rFonts w:ascii="Arial" w:hAnsi="Arial" w:cs="Arial"/>
        </w:rPr>
      </w:pPr>
      <w:r w:rsidRPr="2E1D6287">
        <w:rPr>
          <w:rFonts w:ascii="Arial" w:hAnsi="Arial" w:cs="Arial"/>
        </w:rPr>
        <w:t xml:space="preserve">If </w:t>
      </w:r>
      <w:r w:rsidR="73B3DCB1" w:rsidRPr="2E1D6287">
        <w:rPr>
          <w:rFonts w:ascii="Arial" w:hAnsi="Arial" w:cs="Arial"/>
        </w:rPr>
        <w:t>shortlisted,</w:t>
      </w:r>
      <w:r w:rsidRPr="2E1D6287">
        <w:rPr>
          <w:rFonts w:ascii="Arial" w:hAnsi="Arial" w:cs="Arial"/>
        </w:rPr>
        <w:t xml:space="preserve"> you will be invited to an interview and the panel will comprise of representative</w:t>
      </w:r>
      <w:r w:rsidR="4A45F5C0" w:rsidRPr="2E1D6287">
        <w:rPr>
          <w:rFonts w:ascii="Arial" w:hAnsi="Arial" w:cs="Arial"/>
        </w:rPr>
        <w:t>s</w:t>
      </w:r>
      <w:r w:rsidRPr="2E1D6287">
        <w:rPr>
          <w:rFonts w:ascii="Arial" w:hAnsi="Arial" w:cs="Arial"/>
        </w:rPr>
        <w:t xml:space="preserve"> from the Local T</w:t>
      </w:r>
      <w:r w:rsidR="068F9DED" w:rsidRPr="2E1D6287">
        <w:rPr>
          <w:rFonts w:ascii="Arial" w:hAnsi="Arial" w:cs="Arial"/>
        </w:rPr>
        <w:t>r</w:t>
      </w:r>
      <w:r w:rsidRPr="2E1D6287">
        <w:rPr>
          <w:rFonts w:ascii="Arial" w:hAnsi="Arial" w:cs="Arial"/>
        </w:rPr>
        <w:t>aining H</w:t>
      </w:r>
      <w:r w:rsidR="619BD3DA" w:rsidRPr="2E1D6287">
        <w:rPr>
          <w:rFonts w:ascii="Arial" w:hAnsi="Arial" w:cs="Arial"/>
        </w:rPr>
        <w:t>ub and</w:t>
      </w:r>
      <w:r w:rsidR="4A7CC1EB" w:rsidRPr="2E1D6287">
        <w:rPr>
          <w:rFonts w:ascii="Arial" w:hAnsi="Arial" w:cs="Arial"/>
        </w:rPr>
        <w:t xml:space="preserve"> NWL</w:t>
      </w:r>
      <w:r w:rsidR="3455CED4" w:rsidRPr="2E1D6287">
        <w:rPr>
          <w:rFonts w:ascii="Arial" w:hAnsi="Arial" w:cs="Arial"/>
        </w:rPr>
        <w:t xml:space="preserve"> </w:t>
      </w:r>
      <w:r w:rsidR="4A7CC1EB" w:rsidRPr="2E1D6287">
        <w:rPr>
          <w:rFonts w:ascii="Arial" w:hAnsi="Arial" w:cs="Arial"/>
        </w:rPr>
        <w:t>Training Hub.</w:t>
      </w:r>
    </w:p>
    <w:p w14:paraId="1D5BA499" w14:textId="3EA0DFC4" w:rsidR="73567A72" w:rsidRDefault="4A7CC1EB" w:rsidP="48CBED7B">
      <w:pPr>
        <w:rPr>
          <w:rFonts w:ascii="Arial" w:hAnsi="Arial" w:cs="Arial"/>
        </w:rPr>
      </w:pPr>
      <w:r w:rsidRPr="2E1D6287">
        <w:rPr>
          <w:rFonts w:ascii="Arial" w:hAnsi="Arial" w:cs="Arial"/>
        </w:rPr>
        <w:t xml:space="preserve">If you are successful, you will be </w:t>
      </w:r>
      <w:r w:rsidR="1FB33DF1" w:rsidRPr="2E1D6287">
        <w:rPr>
          <w:rFonts w:ascii="Arial" w:hAnsi="Arial" w:cs="Arial"/>
        </w:rPr>
        <w:t>informed,</w:t>
      </w:r>
      <w:r w:rsidRPr="2E1D6287">
        <w:rPr>
          <w:rFonts w:ascii="Arial" w:hAnsi="Arial" w:cs="Arial"/>
        </w:rPr>
        <w:t xml:space="preserve"> and </w:t>
      </w:r>
      <w:r w:rsidR="04E423AC" w:rsidRPr="2E1D6287">
        <w:rPr>
          <w:rFonts w:ascii="Arial" w:hAnsi="Arial" w:cs="Arial"/>
        </w:rPr>
        <w:t xml:space="preserve">a </w:t>
      </w:r>
      <w:r w:rsidRPr="2E1D6287">
        <w:rPr>
          <w:rFonts w:ascii="Arial" w:hAnsi="Arial" w:cs="Arial"/>
        </w:rPr>
        <w:t xml:space="preserve">Memorandum of Understanding must be signed </w:t>
      </w:r>
      <w:r w:rsidR="7B7581E1" w:rsidRPr="2E1D6287">
        <w:rPr>
          <w:rFonts w:ascii="Arial" w:hAnsi="Arial" w:cs="Arial"/>
        </w:rPr>
        <w:t>for</w:t>
      </w:r>
      <w:r w:rsidRPr="2E1D6287">
        <w:rPr>
          <w:rFonts w:ascii="Arial" w:hAnsi="Arial" w:cs="Arial"/>
        </w:rPr>
        <w:t xml:space="preserve"> you to commence your fellowship.</w:t>
      </w:r>
    </w:p>
    <w:p w14:paraId="1830EB39" w14:textId="479EEC60" w:rsidR="007E43FB" w:rsidRPr="0031678C" w:rsidRDefault="007E43FB" w:rsidP="2E1D6287">
      <w:pPr>
        <w:rPr>
          <w:rFonts w:ascii="Arial" w:hAnsi="Arial" w:cs="Arial"/>
        </w:rPr>
      </w:pPr>
    </w:p>
    <w:p w14:paraId="6DF5DDC5" w14:textId="643EE4EF" w:rsidR="6526C766" w:rsidRPr="0030348E" w:rsidRDefault="0030348E" w:rsidP="2E1D6287">
      <w:pPr>
        <w:rPr>
          <w:rFonts w:ascii="Arial" w:hAnsi="Arial" w:cs="Arial"/>
          <w:b/>
          <w:iCs/>
          <w:color w:val="000000" w:themeColor="text1"/>
          <w:u w:val="single"/>
        </w:rPr>
      </w:pPr>
      <w:r w:rsidRPr="0030348E">
        <w:rPr>
          <w:rFonts w:ascii="Arial" w:hAnsi="Arial" w:cs="Arial"/>
          <w:b/>
          <w:iCs/>
          <w:color w:val="000000" w:themeColor="text1"/>
          <w:u w:val="single"/>
        </w:rPr>
        <w:t>The deadline for this application form to be submitted is 31</w:t>
      </w:r>
      <w:r w:rsidRPr="0030348E">
        <w:rPr>
          <w:rFonts w:ascii="Arial" w:hAnsi="Arial" w:cs="Arial"/>
          <w:b/>
          <w:iCs/>
          <w:color w:val="000000" w:themeColor="text1"/>
          <w:u w:val="single"/>
          <w:vertAlign w:val="superscript"/>
        </w:rPr>
        <w:t>st</w:t>
      </w:r>
      <w:r w:rsidRPr="0030348E">
        <w:rPr>
          <w:rFonts w:ascii="Arial" w:hAnsi="Arial" w:cs="Arial"/>
          <w:b/>
          <w:iCs/>
          <w:color w:val="000000" w:themeColor="text1"/>
          <w:u w:val="single"/>
        </w:rPr>
        <w:t xml:space="preserve"> October 2024. </w:t>
      </w:r>
    </w:p>
    <w:p w14:paraId="7250827D" w14:textId="7F0346D9" w:rsidR="48CBED7B" w:rsidRDefault="48CBED7B" w:rsidP="48CBED7B">
      <w:pPr>
        <w:rPr>
          <w:rFonts w:ascii="Arial" w:hAnsi="Arial" w:cs="Arial"/>
          <w:b/>
          <w:bCs/>
        </w:rPr>
      </w:pPr>
    </w:p>
    <w:p w14:paraId="27BCA5CD" w14:textId="77777777" w:rsidR="000945EB" w:rsidRPr="000945EB" w:rsidRDefault="000945EB">
      <w:pPr>
        <w:rPr>
          <w:rFonts w:ascii="Arial" w:hAnsi="Arial" w:cs="Arial"/>
          <w:b/>
          <w:bCs/>
        </w:rPr>
      </w:pPr>
      <w:r w:rsidRPr="000945EB">
        <w:rPr>
          <w:rFonts w:ascii="Arial" w:hAnsi="Arial" w:cs="Arial"/>
          <w:b/>
          <w:bCs/>
        </w:rPr>
        <w:t>Queries</w:t>
      </w:r>
    </w:p>
    <w:p w14:paraId="0B3176E1" w14:textId="0B31FEA0" w:rsidR="000945EB" w:rsidRDefault="000945EB">
      <w:pPr>
        <w:rPr>
          <w:rFonts w:ascii="Arial" w:hAnsi="Arial" w:cs="Arial"/>
        </w:rPr>
      </w:pPr>
      <w:r w:rsidRPr="48CBED7B">
        <w:rPr>
          <w:rFonts w:ascii="Arial" w:hAnsi="Arial" w:cs="Arial"/>
        </w:rPr>
        <w:t xml:space="preserve">Please contact </w:t>
      </w:r>
      <w:hyperlink r:id="rId12">
        <w:r w:rsidR="00797EC6" w:rsidRPr="48CBED7B">
          <w:rPr>
            <w:rStyle w:val="Hyperlink"/>
            <w:rFonts w:ascii="Arial" w:hAnsi="Arial" w:cs="Arial"/>
          </w:rPr>
          <w:t>nhsnwl.spin@nhs.net</w:t>
        </w:r>
      </w:hyperlink>
      <w:r w:rsidR="007F18D9" w:rsidRPr="48CBED7B">
        <w:rPr>
          <w:rFonts w:ascii="Arial" w:hAnsi="Arial" w:cs="Arial"/>
        </w:rPr>
        <w:t xml:space="preserve"> </w:t>
      </w:r>
      <w:r w:rsidRPr="48CBED7B">
        <w:rPr>
          <w:rFonts w:ascii="Arial" w:hAnsi="Arial" w:cs="Arial"/>
        </w:rPr>
        <w:t>for further information.</w:t>
      </w:r>
    </w:p>
    <w:p w14:paraId="03AA3B35" w14:textId="42BD41FF" w:rsidR="008E713C" w:rsidRDefault="008E713C">
      <w:pPr>
        <w:rPr>
          <w:rFonts w:ascii="Arial" w:hAnsi="Arial" w:cs="Arial"/>
        </w:rPr>
      </w:pPr>
    </w:p>
    <w:p w14:paraId="699C545C" w14:textId="1CD1C3C4" w:rsidR="48CBED7B" w:rsidRDefault="48CBED7B" w:rsidP="48CBED7B">
      <w:pPr>
        <w:rPr>
          <w:rFonts w:ascii="Arial" w:hAnsi="Arial" w:cs="Arial"/>
        </w:rPr>
      </w:pPr>
    </w:p>
    <w:p w14:paraId="107A2D8E" w14:textId="12E841B4" w:rsidR="48CBED7B" w:rsidRDefault="48CBED7B" w:rsidP="48CBED7B">
      <w:pPr>
        <w:rPr>
          <w:rFonts w:ascii="Arial" w:hAnsi="Arial" w:cs="Arial"/>
        </w:rPr>
      </w:pPr>
    </w:p>
    <w:p w14:paraId="303579AB" w14:textId="08DAAF70" w:rsidR="48CBED7B" w:rsidRDefault="48CBED7B" w:rsidP="48CBED7B"/>
    <w:p w14:paraId="6E89C8D7" w14:textId="466B142F" w:rsidR="48CBED7B" w:rsidRDefault="48CBED7B" w:rsidP="48CBED7B"/>
    <w:p w14:paraId="3127E75D" w14:textId="5BA6A8CD" w:rsidR="48CBED7B" w:rsidRDefault="48CBED7B" w:rsidP="48CBED7B"/>
    <w:p w14:paraId="5DBF8EC9" w14:textId="74141978" w:rsidR="48CBED7B" w:rsidRDefault="48CBED7B" w:rsidP="48CBED7B"/>
    <w:p w14:paraId="6C49A563" w14:textId="17810869" w:rsidR="48CBED7B" w:rsidRDefault="48CBED7B" w:rsidP="48CBED7B">
      <w:pPr>
        <w:jc w:val="center"/>
        <w:rPr>
          <w:b/>
          <w:bCs/>
          <w:sz w:val="28"/>
          <w:szCs w:val="28"/>
          <w:u w:val="single"/>
        </w:rPr>
      </w:pPr>
    </w:p>
    <w:p w14:paraId="50ED2198" w14:textId="12D42C5E" w:rsidR="2E1D6287" w:rsidRDefault="2E1D6287">
      <w:r>
        <w:br w:type="page"/>
      </w:r>
    </w:p>
    <w:p w14:paraId="4B52568B" w14:textId="1D99F7C5" w:rsidR="4D0B7FFD" w:rsidRDefault="4D0B7FFD" w:rsidP="48CBED7B">
      <w:pPr>
        <w:jc w:val="center"/>
        <w:rPr>
          <w:b/>
          <w:bCs/>
          <w:sz w:val="28"/>
          <w:szCs w:val="28"/>
          <w:u w:val="single"/>
        </w:rPr>
      </w:pPr>
      <w:r w:rsidRPr="48CBED7B">
        <w:rPr>
          <w:b/>
          <w:bCs/>
          <w:sz w:val="28"/>
          <w:szCs w:val="28"/>
          <w:u w:val="single"/>
        </w:rPr>
        <w:lastRenderedPageBreak/>
        <w:t>Proposal Template</w:t>
      </w:r>
    </w:p>
    <w:tbl>
      <w:tblPr>
        <w:tblStyle w:val="TableGrid"/>
        <w:tblW w:w="0" w:type="auto"/>
        <w:tblLayout w:type="fixed"/>
        <w:tblLook w:val="06A0" w:firstRow="1" w:lastRow="0" w:firstColumn="1" w:lastColumn="0" w:noHBand="1" w:noVBand="1"/>
      </w:tblPr>
      <w:tblGrid>
        <w:gridCol w:w="1633"/>
        <w:gridCol w:w="7382"/>
      </w:tblGrid>
      <w:tr w:rsidR="48CBED7B" w14:paraId="63483C2E" w14:textId="77777777" w:rsidTr="2E1D6287">
        <w:trPr>
          <w:trHeight w:val="300"/>
        </w:trPr>
        <w:tc>
          <w:tcPr>
            <w:tcW w:w="1633" w:type="dxa"/>
          </w:tcPr>
          <w:p w14:paraId="438CE40D" w14:textId="4A2F2BAE" w:rsidR="24999CA1" w:rsidRDefault="24999CA1" w:rsidP="48CBED7B">
            <w:r>
              <w:t>Project Title</w:t>
            </w:r>
          </w:p>
        </w:tc>
        <w:tc>
          <w:tcPr>
            <w:tcW w:w="7382" w:type="dxa"/>
          </w:tcPr>
          <w:p w14:paraId="6CF7190C" w14:textId="6C16510A" w:rsidR="48CBED7B" w:rsidRDefault="48CBED7B" w:rsidP="48CBED7B"/>
        </w:tc>
      </w:tr>
      <w:tr w:rsidR="48CBED7B" w14:paraId="267BADC3" w14:textId="77777777" w:rsidTr="2E1D6287">
        <w:trPr>
          <w:trHeight w:val="300"/>
        </w:trPr>
        <w:tc>
          <w:tcPr>
            <w:tcW w:w="1633" w:type="dxa"/>
          </w:tcPr>
          <w:p w14:paraId="6467F6C0" w14:textId="616B4701" w:rsidR="24999CA1" w:rsidRDefault="24999CA1" w:rsidP="48CBED7B">
            <w:r>
              <w:t>Objectives</w:t>
            </w:r>
          </w:p>
        </w:tc>
        <w:tc>
          <w:tcPr>
            <w:tcW w:w="7382" w:type="dxa"/>
          </w:tcPr>
          <w:p w14:paraId="25049E53" w14:textId="68DA08E6" w:rsidR="69817EAA" w:rsidRDefault="69817EAA" w:rsidP="48CBED7B">
            <w:pPr>
              <w:rPr>
                <w:i/>
                <w:iCs/>
              </w:rPr>
            </w:pPr>
            <w:r w:rsidRPr="48CBED7B">
              <w:rPr>
                <w:i/>
                <w:iCs/>
              </w:rPr>
              <w:t>Based on the projects proposed by the training hub, w</w:t>
            </w:r>
            <w:r w:rsidR="24999CA1" w:rsidRPr="48CBED7B">
              <w:rPr>
                <w:i/>
                <w:iCs/>
              </w:rPr>
              <w:t>hat are you doing and what will this project achieve and with whom?</w:t>
            </w:r>
          </w:p>
        </w:tc>
      </w:tr>
      <w:tr w:rsidR="48CBED7B" w14:paraId="468E7A06" w14:textId="77777777" w:rsidTr="2E1D6287">
        <w:trPr>
          <w:trHeight w:val="300"/>
        </w:trPr>
        <w:tc>
          <w:tcPr>
            <w:tcW w:w="1633" w:type="dxa"/>
          </w:tcPr>
          <w:p w14:paraId="6086A65E" w14:textId="3520556C" w:rsidR="24999CA1" w:rsidRDefault="24999CA1" w:rsidP="48CBED7B">
            <w:r>
              <w:t>Baseline Position</w:t>
            </w:r>
          </w:p>
        </w:tc>
        <w:tc>
          <w:tcPr>
            <w:tcW w:w="7382" w:type="dxa"/>
          </w:tcPr>
          <w:p w14:paraId="137B0C8A" w14:textId="0D09BEEA" w:rsidR="24999CA1" w:rsidRDefault="416FA920" w:rsidP="2E1D6287">
            <w:pPr>
              <w:rPr>
                <w:i/>
                <w:iCs/>
              </w:rPr>
            </w:pPr>
            <w:r w:rsidRPr="2E1D6287">
              <w:rPr>
                <w:i/>
                <w:iCs/>
              </w:rPr>
              <w:t>What</w:t>
            </w:r>
            <w:r w:rsidR="67240789" w:rsidRPr="2E1D6287">
              <w:rPr>
                <w:i/>
                <w:iCs/>
              </w:rPr>
              <w:t>’</w:t>
            </w:r>
            <w:r w:rsidRPr="2E1D6287">
              <w:rPr>
                <w:i/>
                <w:iCs/>
              </w:rPr>
              <w:t>s happening now?</w:t>
            </w:r>
            <w:r w:rsidR="24999CA1">
              <w:br/>
            </w:r>
            <w:proofErr w:type="spellStart"/>
            <w:r w:rsidR="51DBEAC6" w:rsidRPr="2E1D6287">
              <w:rPr>
                <w:i/>
                <w:iCs/>
              </w:rPr>
              <w:t>Whats</w:t>
            </w:r>
            <w:proofErr w:type="spellEnd"/>
            <w:r w:rsidR="51DBEAC6" w:rsidRPr="2E1D6287">
              <w:rPr>
                <w:i/>
                <w:iCs/>
              </w:rPr>
              <w:t xml:space="preserve"> your proposed change?</w:t>
            </w:r>
          </w:p>
        </w:tc>
      </w:tr>
    </w:tbl>
    <w:p w14:paraId="505D0993" w14:textId="24191B81" w:rsidR="48CBED7B" w:rsidRDefault="48CBED7B" w:rsidP="48CBED7B"/>
    <w:tbl>
      <w:tblPr>
        <w:tblStyle w:val="TableGrid"/>
        <w:tblW w:w="0" w:type="auto"/>
        <w:tblLayout w:type="fixed"/>
        <w:tblLook w:val="06A0" w:firstRow="1" w:lastRow="0" w:firstColumn="1" w:lastColumn="0" w:noHBand="1" w:noVBand="1"/>
      </w:tblPr>
      <w:tblGrid>
        <w:gridCol w:w="870"/>
        <w:gridCol w:w="2118"/>
        <w:gridCol w:w="2217"/>
        <w:gridCol w:w="2007"/>
        <w:gridCol w:w="1803"/>
      </w:tblGrid>
      <w:tr w:rsidR="48CBED7B" w14:paraId="6DCFEAD6" w14:textId="77777777" w:rsidTr="2E1D6287">
        <w:trPr>
          <w:trHeight w:val="300"/>
        </w:trPr>
        <w:tc>
          <w:tcPr>
            <w:tcW w:w="870" w:type="dxa"/>
          </w:tcPr>
          <w:p w14:paraId="27F475FA" w14:textId="2B779274" w:rsidR="48CBED7B" w:rsidRDefault="48CBED7B" w:rsidP="48CBED7B"/>
        </w:tc>
        <w:tc>
          <w:tcPr>
            <w:tcW w:w="2118" w:type="dxa"/>
          </w:tcPr>
          <w:p w14:paraId="2D6C3DB1" w14:textId="0BDA9415" w:rsidR="3A1789E3" w:rsidRDefault="3A1789E3" w:rsidP="48CBED7B">
            <w:r>
              <w:t>Months 1-3</w:t>
            </w:r>
          </w:p>
        </w:tc>
        <w:tc>
          <w:tcPr>
            <w:tcW w:w="2217" w:type="dxa"/>
          </w:tcPr>
          <w:p w14:paraId="5A4FBA3D" w14:textId="62ED4209" w:rsidR="3A1789E3" w:rsidRDefault="3A1789E3" w:rsidP="48CBED7B">
            <w:r>
              <w:t>Months 4-6</w:t>
            </w:r>
          </w:p>
        </w:tc>
        <w:tc>
          <w:tcPr>
            <w:tcW w:w="2007" w:type="dxa"/>
          </w:tcPr>
          <w:p w14:paraId="448D35BB" w14:textId="1CE50E8F" w:rsidR="3A1789E3" w:rsidRDefault="3A1789E3" w:rsidP="48CBED7B">
            <w:r>
              <w:t>Months 7-9</w:t>
            </w:r>
          </w:p>
        </w:tc>
        <w:tc>
          <w:tcPr>
            <w:tcW w:w="1803" w:type="dxa"/>
          </w:tcPr>
          <w:p w14:paraId="2850516D" w14:textId="3F04D3A2" w:rsidR="3A1789E3" w:rsidRDefault="3A1789E3" w:rsidP="48CBED7B">
            <w:r>
              <w:t>Months 10-12</w:t>
            </w:r>
          </w:p>
        </w:tc>
      </w:tr>
      <w:tr w:rsidR="48CBED7B" w14:paraId="3693D47B" w14:textId="77777777" w:rsidTr="2E1D6287">
        <w:trPr>
          <w:trHeight w:val="300"/>
        </w:trPr>
        <w:tc>
          <w:tcPr>
            <w:tcW w:w="870" w:type="dxa"/>
          </w:tcPr>
          <w:p w14:paraId="5F419C67" w14:textId="484917B4" w:rsidR="3A1789E3" w:rsidRDefault="3A1789E3" w:rsidP="48CBED7B">
            <w:r>
              <w:t>Inputs</w:t>
            </w:r>
          </w:p>
        </w:tc>
        <w:tc>
          <w:tcPr>
            <w:tcW w:w="2118" w:type="dxa"/>
          </w:tcPr>
          <w:p w14:paraId="7A7FFF1A" w14:textId="49490CC6" w:rsidR="3A1789E3" w:rsidRDefault="5B57D610" w:rsidP="2E1D6287">
            <w:pPr>
              <w:rPr>
                <w:i/>
                <w:iCs/>
              </w:rPr>
            </w:pPr>
            <w:r w:rsidRPr="2E1D6287">
              <w:rPr>
                <w:i/>
                <w:iCs/>
              </w:rPr>
              <w:t xml:space="preserve">E.G </w:t>
            </w:r>
            <w:r w:rsidR="06C79CDC" w:rsidRPr="2E1D6287">
              <w:rPr>
                <w:i/>
                <w:iCs/>
              </w:rPr>
              <w:t>Build relationships with stakeholders.</w:t>
            </w:r>
            <w:r w:rsidR="3A1789E3">
              <w:br/>
            </w:r>
            <w:r w:rsidR="193E78C4" w:rsidRPr="2E1D6287">
              <w:rPr>
                <w:i/>
                <w:iCs/>
              </w:rPr>
              <w:t>Agree mutual goals.</w:t>
            </w:r>
            <w:r w:rsidR="3A1789E3">
              <w:br/>
            </w:r>
            <w:r w:rsidR="50BC30E3" w:rsidRPr="2E1D6287">
              <w:rPr>
                <w:i/>
                <w:iCs/>
              </w:rPr>
              <w:t>Upskill and CPD.</w:t>
            </w:r>
            <w:r w:rsidR="3A1789E3">
              <w:br/>
            </w:r>
            <w:r w:rsidR="6B85C56A" w:rsidRPr="2E1D6287">
              <w:rPr>
                <w:i/>
                <w:iCs/>
              </w:rPr>
              <w:t>Outreach with stakeholders and gather further views and insights</w:t>
            </w:r>
          </w:p>
        </w:tc>
        <w:tc>
          <w:tcPr>
            <w:tcW w:w="2217" w:type="dxa"/>
          </w:tcPr>
          <w:p w14:paraId="0FCAF656" w14:textId="1027B847" w:rsidR="771A44C1" w:rsidRDefault="0F18B9A6" w:rsidP="2E1D6287">
            <w:pPr>
              <w:rPr>
                <w:i/>
                <w:iCs/>
              </w:rPr>
            </w:pPr>
            <w:r w:rsidRPr="2E1D6287">
              <w:rPr>
                <w:i/>
                <w:iCs/>
              </w:rPr>
              <w:t xml:space="preserve">E.G </w:t>
            </w:r>
            <w:r w:rsidR="6B85C56A" w:rsidRPr="2E1D6287">
              <w:rPr>
                <w:i/>
                <w:iCs/>
              </w:rPr>
              <w:t xml:space="preserve">Use established relationships and develop meeting </w:t>
            </w:r>
            <w:r w:rsidR="24811A09" w:rsidRPr="2E1D6287">
              <w:rPr>
                <w:i/>
                <w:iCs/>
              </w:rPr>
              <w:t>schedule MDT</w:t>
            </w:r>
            <w:r w:rsidR="6B85C56A" w:rsidRPr="2E1D6287">
              <w:rPr>
                <w:i/>
                <w:iCs/>
              </w:rPr>
              <w:t>/Steering group.</w:t>
            </w:r>
            <w:r w:rsidR="771A44C1">
              <w:br/>
            </w:r>
            <w:r w:rsidR="1DC3EAE3" w:rsidRPr="2E1D6287">
              <w:rPr>
                <w:i/>
                <w:iCs/>
              </w:rPr>
              <w:t>Analysing feedback.</w:t>
            </w:r>
            <w:r w:rsidR="771A44C1">
              <w:br/>
            </w:r>
            <w:r w:rsidR="18AEBF03" w:rsidRPr="2E1D6287">
              <w:rPr>
                <w:i/>
                <w:iCs/>
              </w:rPr>
              <w:t>Business case</w:t>
            </w:r>
            <w:r w:rsidR="351FA33E" w:rsidRPr="2E1D6287">
              <w:rPr>
                <w:i/>
                <w:iCs/>
              </w:rPr>
              <w:t>.</w:t>
            </w:r>
            <w:r w:rsidR="771A44C1">
              <w:br/>
            </w:r>
            <w:r w:rsidR="5907A1FA" w:rsidRPr="2E1D6287">
              <w:rPr>
                <w:i/>
                <w:iCs/>
              </w:rPr>
              <w:t>Client Pathway.</w:t>
            </w:r>
            <w:r w:rsidR="771A44C1">
              <w:br/>
            </w:r>
            <w:r w:rsidR="01BDD58D" w:rsidRPr="2E1D6287">
              <w:rPr>
                <w:i/>
                <w:iCs/>
              </w:rPr>
              <w:t>Education content.</w:t>
            </w:r>
          </w:p>
        </w:tc>
        <w:tc>
          <w:tcPr>
            <w:tcW w:w="2007" w:type="dxa"/>
          </w:tcPr>
          <w:p w14:paraId="032986EE" w14:textId="7E64D373" w:rsidR="3431FD8E" w:rsidRDefault="775F750E" w:rsidP="48CBED7B">
            <w:r w:rsidRPr="2E1D6287">
              <w:rPr>
                <w:i/>
                <w:iCs/>
              </w:rPr>
              <w:t xml:space="preserve">E.G </w:t>
            </w:r>
            <w:r w:rsidR="144A505F" w:rsidRPr="2E1D6287">
              <w:rPr>
                <w:i/>
                <w:iCs/>
              </w:rPr>
              <w:t>Working together to develop the model and plan for clinic/programme.</w:t>
            </w:r>
            <w:r w:rsidR="3431FD8E">
              <w:br/>
            </w:r>
            <w:r w:rsidR="16721D17" w:rsidRPr="2E1D6287">
              <w:rPr>
                <w:i/>
                <w:iCs/>
              </w:rPr>
              <w:t xml:space="preserve">Write protocols and </w:t>
            </w:r>
            <w:r w:rsidR="43C974BE" w:rsidRPr="2E1D6287">
              <w:rPr>
                <w:i/>
                <w:iCs/>
              </w:rPr>
              <w:t>referral</w:t>
            </w:r>
            <w:r w:rsidR="16721D17" w:rsidRPr="2E1D6287">
              <w:rPr>
                <w:i/>
                <w:iCs/>
              </w:rPr>
              <w:t xml:space="preserve"> </w:t>
            </w:r>
            <w:r w:rsidR="04262AE2" w:rsidRPr="2E1D6287">
              <w:rPr>
                <w:i/>
                <w:iCs/>
              </w:rPr>
              <w:t>guidelines</w:t>
            </w:r>
            <w:r w:rsidR="087E77B3" w:rsidRPr="2E1D6287">
              <w:rPr>
                <w:i/>
                <w:iCs/>
              </w:rPr>
              <w:t>.</w:t>
            </w:r>
            <w:r w:rsidR="3431FD8E">
              <w:br/>
            </w:r>
            <w:proofErr w:type="spellStart"/>
            <w:r w:rsidR="1D353A22" w:rsidRPr="2E1D6287">
              <w:rPr>
                <w:i/>
                <w:iCs/>
              </w:rPr>
              <w:t>Impliment</w:t>
            </w:r>
            <w:proofErr w:type="spellEnd"/>
            <w:r w:rsidR="1D353A22" w:rsidRPr="2E1D6287">
              <w:rPr>
                <w:i/>
                <w:iCs/>
              </w:rPr>
              <w:t xml:space="preserve"> and launching the service</w:t>
            </w:r>
            <w:r w:rsidR="5A5298F1" w:rsidRPr="2E1D6287">
              <w:rPr>
                <w:i/>
                <w:iCs/>
              </w:rPr>
              <w:t>.</w:t>
            </w:r>
          </w:p>
        </w:tc>
        <w:tc>
          <w:tcPr>
            <w:tcW w:w="1803" w:type="dxa"/>
          </w:tcPr>
          <w:p w14:paraId="5BAA06AE" w14:textId="4304B5C1" w:rsidR="4261ED97" w:rsidRDefault="08B8FFC8" w:rsidP="2E1D6287">
            <w:pPr>
              <w:rPr>
                <w:i/>
                <w:iCs/>
              </w:rPr>
            </w:pPr>
            <w:r w:rsidRPr="2E1D6287">
              <w:rPr>
                <w:i/>
                <w:iCs/>
              </w:rPr>
              <w:t xml:space="preserve">E.G </w:t>
            </w:r>
            <w:r w:rsidR="5A5298F1" w:rsidRPr="2E1D6287">
              <w:rPr>
                <w:i/>
                <w:iCs/>
              </w:rPr>
              <w:t>Monitor roll out making initial iterative improvements.</w:t>
            </w:r>
            <w:r w:rsidR="4261ED97">
              <w:br/>
            </w:r>
            <w:r w:rsidR="1D6C3B4B" w:rsidRPr="2E1D6287">
              <w:rPr>
                <w:i/>
                <w:iCs/>
              </w:rPr>
              <w:t>Address challenges and potential areas o</w:t>
            </w:r>
            <w:r w:rsidR="0996DB7A" w:rsidRPr="2E1D6287">
              <w:rPr>
                <w:i/>
                <w:iCs/>
              </w:rPr>
              <w:t>f</w:t>
            </w:r>
            <w:r w:rsidR="1D6C3B4B" w:rsidRPr="2E1D6287">
              <w:rPr>
                <w:i/>
                <w:iCs/>
              </w:rPr>
              <w:t xml:space="preserve"> refinement.</w:t>
            </w:r>
            <w:r w:rsidR="4261ED97">
              <w:br/>
            </w:r>
            <w:r w:rsidR="000795F9" w:rsidRPr="2E1D6287">
              <w:rPr>
                <w:i/>
                <w:iCs/>
              </w:rPr>
              <w:t>Report back to stakeholders.</w:t>
            </w:r>
            <w:r w:rsidR="4261ED97">
              <w:br/>
            </w:r>
            <w:r w:rsidR="54CE7005" w:rsidRPr="2E1D6287">
              <w:rPr>
                <w:i/>
                <w:iCs/>
              </w:rPr>
              <w:t xml:space="preserve">Future planning based on Findings </w:t>
            </w:r>
          </w:p>
        </w:tc>
      </w:tr>
      <w:tr w:rsidR="48CBED7B" w14:paraId="645C2FBD" w14:textId="77777777" w:rsidTr="2E1D6287">
        <w:trPr>
          <w:trHeight w:val="300"/>
        </w:trPr>
        <w:tc>
          <w:tcPr>
            <w:tcW w:w="870" w:type="dxa"/>
          </w:tcPr>
          <w:p w14:paraId="38057F9C" w14:textId="7CAE7C29" w:rsidR="37148FFB" w:rsidRDefault="37148FFB" w:rsidP="48CBED7B">
            <w:r>
              <w:t>Deliverables</w:t>
            </w:r>
          </w:p>
          <w:p w14:paraId="77190107" w14:textId="503E3CBD" w:rsidR="48CBED7B" w:rsidRDefault="48CBED7B" w:rsidP="48CBED7B"/>
        </w:tc>
        <w:tc>
          <w:tcPr>
            <w:tcW w:w="2118" w:type="dxa"/>
          </w:tcPr>
          <w:p w14:paraId="25B5F6EB" w14:textId="69C29DAF" w:rsidR="37148FFB" w:rsidRDefault="03198B67" w:rsidP="2E1D6287">
            <w:pPr>
              <w:rPr>
                <w:i/>
                <w:iCs/>
              </w:rPr>
            </w:pPr>
            <w:r w:rsidRPr="2E1D6287">
              <w:rPr>
                <w:i/>
                <w:iCs/>
              </w:rPr>
              <w:t xml:space="preserve">E.G </w:t>
            </w:r>
            <w:r w:rsidR="7BCD8E68" w:rsidRPr="2E1D6287">
              <w:rPr>
                <w:i/>
                <w:iCs/>
              </w:rPr>
              <w:t>Stakeholder e</w:t>
            </w:r>
            <w:r w:rsidR="6C316A7D" w:rsidRPr="2E1D6287">
              <w:rPr>
                <w:i/>
                <w:iCs/>
              </w:rPr>
              <w:t>ngagements</w:t>
            </w:r>
            <w:r w:rsidR="7BCD8E68" w:rsidRPr="2E1D6287">
              <w:rPr>
                <w:i/>
                <w:iCs/>
              </w:rPr>
              <w:t>.</w:t>
            </w:r>
            <w:r w:rsidR="37148FFB">
              <w:br/>
            </w:r>
            <w:r w:rsidR="168888C6" w:rsidRPr="2E1D6287">
              <w:rPr>
                <w:i/>
                <w:iCs/>
              </w:rPr>
              <w:t>Clear project initiation document.</w:t>
            </w:r>
            <w:r w:rsidR="37148FFB">
              <w:br/>
            </w:r>
            <w:r w:rsidR="150A9455" w:rsidRPr="2E1D6287">
              <w:rPr>
                <w:i/>
                <w:iCs/>
              </w:rPr>
              <w:t>Outreach/networking event.</w:t>
            </w:r>
          </w:p>
          <w:p w14:paraId="3059F2FB" w14:textId="26D9154C" w:rsidR="23DD5DEE" w:rsidRDefault="23DD5DEE" w:rsidP="48CBED7B">
            <w:pPr>
              <w:rPr>
                <w:i/>
                <w:iCs/>
              </w:rPr>
            </w:pPr>
            <w:r w:rsidRPr="48CBED7B">
              <w:rPr>
                <w:i/>
                <w:iCs/>
              </w:rPr>
              <w:t>Feedback tools and data</w:t>
            </w:r>
          </w:p>
        </w:tc>
        <w:tc>
          <w:tcPr>
            <w:tcW w:w="2217" w:type="dxa"/>
          </w:tcPr>
          <w:p w14:paraId="0E363885" w14:textId="10A9E49C" w:rsidR="031F6960" w:rsidRDefault="60A3FE44" w:rsidP="2E1D6287">
            <w:pPr>
              <w:rPr>
                <w:i/>
                <w:iCs/>
              </w:rPr>
            </w:pPr>
            <w:r w:rsidRPr="2E1D6287">
              <w:rPr>
                <w:i/>
                <w:iCs/>
              </w:rPr>
              <w:t xml:space="preserve">E.G </w:t>
            </w:r>
            <w:r w:rsidR="65F9D1EE" w:rsidRPr="2E1D6287">
              <w:rPr>
                <w:i/>
                <w:iCs/>
              </w:rPr>
              <w:t>Needs analysis.</w:t>
            </w:r>
          </w:p>
          <w:p w14:paraId="775F051B" w14:textId="6F1B9B6F" w:rsidR="031F6960" w:rsidRDefault="031F6960" w:rsidP="48CBED7B">
            <w:pPr>
              <w:rPr>
                <w:i/>
                <w:iCs/>
              </w:rPr>
            </w:pPr>
            <w:r w:rsidRPr="48CBED7B">
              <w:rPr>
                <w:i/>
                <w:iCs/>
              </w:rPr>
              <w:t>Business case.</w:t>
            </w:r>
          </w:p>
          <w:p w14:paraId="5A9303D6" w14:textId="18DDBC1F" w:rsidR="031F6960" w:rsidRDefault="031F6960" w:rsidP="48CBED7B">
            <w:pPr>
              <w:rPr>
                <w:i/>
                <w:iCs/>
              </w:rPr>
            </w:pPr>
            <w:r w:rsidRPr="48CBED7B">
              <w:rPr>
                <w:i/>
                <w:iCs/>
              </w:rPr>
              <w:t>Education content plan and offer.</w:t>
            </w:r>
          </w:p>
          <w:p w14:paraId="29DFF004" w14:textId="1D141FFE" w:rsidR="031F6960" w:rsidRDefault="031F6960" w:rsidP="48CBED7B">
            <w:pPr>
              <w:rPr>
                <w:i/>
                <w:iCs/>
              </w:rPr>
            </w:pPr>
            <w:r w:rsidRPr="48CBED7B">
              <w:rPr>
                <w:i/>
                <w:iCs/>
              </w:rPr>
              <w:t>Clear outline of client pathway.</w:t>
            </w:r>
          </w:p>
          <w:p w14:paraId="2A683449" w14:textId="4A7BA4A6" w:rsidR="48CBED7B" w:rsidRDefault="48CBED7B" w:rsidP="48CBED7B">
            <w:pPr>
              <w:rPr>
                <w:i/>
                <w:iCs/>
              </w:rPr>
            </w:pPr>
          </w:p>
        </w:tc>
        <w:tc>
          <w:tcPr>
            <w:tcW w:w="2007" w:type="dxa"/>
          </w:tcPr>
          <w:p w14:paraId="4EFBC897" w14:textId="5A53F882" w:rsidR="031F6960" w:rsidRDefault="5971FCAC" w:rsidP="2E1D6287">
            <w:pPr>
              <w:rPr>
                <w:i/>
                <w:iCs/>
              </w:rPr>
            </w:pPr>
            <w:r w:rsidRPr="2E1D6287">
              <w:rPr>
                <w:i/>
                <w:iCs/>
              </w:rPr>
              <w:t xml:space="preserve">E.G </w:t>
            </w:r>
            <w:r w:rsidR="65F9D1EE" w:rsidRPr="2E1D6287">
              <w:rPr>
                <w:i/>
                <w:iCs/>
              </w:rPr>
              <w:t>Operational service meeting and unmet need.</w:t>
            </w:r>
          </w:p>
          <w:p w14:paraId="52B9B362" w14:textId="584EF666" w:rsidR="031F6960" w:rsidRDefault="031F6960" w:rsidP="48CBED7B">
            <w:pPr>
              <w:rPr>
                <w:i/>
                <w:iCs/>
              </w:rPr>
            </w:pPr>
            <w:r w:rsidRPr="48CBED7B">
              <w:rPr>
                <w:i/>
                <w:iCs/>
              </w:rPr>
              <w:t>Training Materials.</w:t>
            </w:r>
          </w:p>
          <w:p w14:paraId="2814BA82" w14:textId="552E87D7" w:rsidR="031F6960" w:rsidRDefault="031F6960" w:rsidP="48CBED7B">
            <w:pPr>
              <w:rPr>
                <w:i/>
                <w:iCs/>
              </w:rPr>
            </w:pPr>
            <w:r w:rsidRPr="48CBED7B">
              <w:rPr>
                <w:i/>
                <w:iCs/>
              </w:rPr>
              <w:t>Evaluation materials.</w:t>
            </w:r>
          </w:p>
          <w:p w14:paraId="5378742D" w14:textId="16417F66" w:rsidR="48CBED7B" w:rsidRDefault="48CBED7B" w:rsidP="48CBED7B">
            <w:pPr>
              <w:rPr>
                <w:i/>
                <w:iCs/>
              </w:rPr>
            </w:pPr>
          </w:p>
        </w:tc>
        <w:tc>
          <w:tcPr>
            <w:tcW w:w="1803" w:type="dxa"/>
          </w:tcPr>
          <w:p w14:paraId="4C1F5A70" w14:textId="5C605926" w:rsidR="031F6960" w:rsidRDefault="3C1F71E0" w:rsidP="2E1D6287">
            <w:pPr>
              <w:rPr>
                <w:i/>
                <w:iCs/>
              </w:rPr>
            </w:pPr>
            <w:r w:rsidRPr="2E1D6287">
              <w:rPr>
                <w:i/>
                <w:iCs/>
              </w:rPr>
              <w:t xml:space="preserve">E.G </w:t>
            </w:r>
            <w:r w:rsidR="65F9D1EE" w:rsidRPr="2E1D6287">
              <w:rPr>
                <w:i/>
                <w:iCs/>
              </w:rPr>
              <w:t>Continuous monitoring and feedback reporting.</w:t>
            </w:r>
          </w:p>
          <w:p w14:paraId="39BB6E6B" w14:textId="30E074B2" w:rsidR="031F6960" w:rsidRDefault="031F6960" w:rsidP="48CBED7B">
            <w:pPr>
              <w:rPr>
                <w:i/>
                <w:iCs/>
              </w:rPr>
            </w:pPr>
            <w:r w:rsidRPr="48CBED7B">
              <w:rPr>
                <w:i/>
                <w:iCs/>
              </w:rPr>
              <w:t>Projected impact report</w:t>
            </w:r>
          </w:p>
          <w:p w14:paraId="4993AC92" w14:textId="70D50F58" w:rsidR="031F6960" w:rsidRDefault="031F6960" w:rsidP="48CBED7B">
            <w:pPr>
              <w:rPr>
                <w:i/>
                <w:iCs/>
              </w:rPr>
            </w:pPr>
            <w:r w:rsidRPr="48CBED7B">
              <w:rPr>
                <w:i/>
                <w:iCs/>
              </w:rPr>
              <w:t>Future medical model of care</w:t>
            </w:r>
          </w:p>
        </w:tc>
      </w:tr>
    </w:tbl>
    <w:p w14:paraId="60BFCD44" w14:textId="6660C624" w:rsidR="48CBED7B" w:rsidRDefault="48CBED7B" w:rsidP="48CBED7B"/>
    <w:tbl>
      <w:tblPr>
        <w:tblStyle w:val="TableGrid"/>
        <w:tblW w:w="0" w:type="auto"/>
        <w:tblLayout w:type="fixed"/>
        <w:tblLook w:val="06A0" w:firstRow="1" w:lastRow="0" w:firstColumn="1" w:lastColumn="0" w:noHBand="1" w:noVBand="1"/>
      </w:tblPr>
      <w:tblGrid>
        <w:gridCol w:w="9015"/>
      </w:tblGrid>
      <w:tr w:rsidR="48CBED7B" w14:paraId="31787820" w14:textId="77777777" w:rsidTr="48CBED7B">
        <w:trPr>
          <w:trHeight w:val="300"/>
        </w:trPr>
        <w:tc>
          <w:tcPr>
            <w:tcW w:w="9015" w:type="dxa"/>
          </w:tcPr>
          <w:p w14:paraId="67641AD5" w14:textId="5AB3D724" w:rsidR="031F6960" w:rsidRDefault="031F6960" w:rsidP="48CBED7B">
            <w:r>
              <w:t>Impact</w:t>
            </w:r>
          </w:p>
        </w:tc>
      </w:tr>
      <w:tr w:rsidR="48CBED7B" w14:paraId="3CA19CB1" w14:textId="77777777" w:rsidTr="48CBED7B">
        <w:trPr>
          <w:trHeight w:val="300"/>
        </w:trPr>
        <w:tc>
          <w:tcPr>
            <w:tcW w:w="9015" w:type="dxa"/>
          </w:tcPr>
          <w:p w14:paraId="43C6C502" w14:textId="75626D8D" w:rsidR="031F6960" w:rsidRDefault="031F6960" w:rsidP="48CBED7B">
            <w:pPr>
              <w:rPr>
                <w:i/>
                <w:iCs/>
              </w:rPr>
            </w:pPr>
            <w:r w:rsidRPr="48CBED7B">
              <w:rPr>
                <w:i/>
                <w:iCs/>
              </w:rPr>
              <w:t>Link data and feedback to the original aim and report progress.</w:t>
            </w:r>
          </w:p>
          <w:p w14:paraId="27AA6841" w14:textId="5C92201E" w:rsidR="031F6960" w:rsidRDefault="031F6960" w:rsidP="48CBED7B">
            <w:pPr>
              <w:rPr>
                <w:i/>
                <w:iCs/>
              </w:rPr>
            </w:pPr>
            <w:r w:rsidRPr="48CBED7B">
              <w:rPr>
                <w:i/>
                <w:iCs/>
              </w:rPr>
              <w:t>Enhanced education and other outcomes for client and participants.</w:t>
            </w:r>
          </w:p>
          <w:p w14:paraId="26830E04" w14:textId="050C2465" w:rsidR="031F6960" w:rsidRDefault="031F6960" w:rsidP="48CBED7B">
            <w:pPr>
              <w:rPr>
                <w:i/>
                <w:iCs/>
              </w:rPr>
            </w:pPr>
            <w:r w:rsidRPr="48CBED7B">
              <w:rPr>
                <w:i/>
                <w:iCs/>
              </w:rPr>
              <w:t>A model of care that could be replicated and scaled to other boroughs and PCNs</w:t>
            </w:r>
          </w:p>
        </w:tc>
      </w:tr>
    </w:tbl>
    <w:p w14:paraId="6B3C69BC" w14:textId="5598480A" w:rsidR="48CBED7B" w:rsidRDefault="48CBED7B" w:rsidP="48CBED7B"/>
    <w:sectPr w:rsidR="48CBED7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53485" w14:textId="77777777" w:rsidR="00821847" w:rsidRDefault="00821847" w:rsidP="003A53CA">
      <w:pPr>
        <w:spacing w:after="0" w:line="240" w:lineRule="auto"/>
      </w:pPr>
      <w:r>
        <w:separator/>
      </w:r>
    </w:p>
  </w:endnote>
  <w:endnote w:type="continuationSeparator" w:id="0">
    <w:p w14:paraId="0CF7FA6B" w14:textId="77777777" w:rsidR="00821847" w:rsidRDefault="00821847" w:rsidP="003A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C0A78" w14:textId="287C9632" w:rsidR="00797EC6" w:rsidRDefault="00797EC6" w:rsidP="00797E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BFFB4" w14:textId="77777777" w:rsidR="00821847" w:rsidRDefault="00821847" w:rsidP="003A53CA">
      <w:pPr>
        <w:spacing w:after="0" w:line="240" w:lineRule="auto"/>
      </w:pPr>
      <w:r>
        <w:separator/>
      </w:r>
    </w:p>
  </w:footnote>
  <w:footnote w:type="continuationSeparator" w:id="0">
    <w:p w14:paraId="79A1CD75" w14:textId="77777777" w:rsidR="00821847" w:rsidRDefault="00821847" w:rsidP="003A5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21D3" w14:textId="5D30EC10" w:rsidR="00A645F5" w:rsidRDefault="00A645F5" w:rsidP="00A645F5">
    <w:pPr>
      <w:pStyle w:val="Footer"/>
      <w:jc w:val="center"/>
    </w:pPr>
  </w:p>
  <w:p w14:paraId="68884FDB" w14:textId="548A2418" w:rsidR="48CBED7B" w:rsidRDefault="48CBED7B" w:rsidP="48CBED7B">
    <w:pPr>
      <w:pStyle w:val="Header"/>
      <w:jc w:val="right"/>
    </w:pPr>
    <w:r>
      <w:rPr>
        <w:noProof/>
        <w:lang w:eastAsia="en-GB"/>
      </w:rPr>
      <w:drawing>
        <wp:inline distT="0" distB="0" distL="0" distR="0" wp14:anchorId="16A7DBFA" wp14:editId="3F1C8F9E">
          <wp:extent cx="1986207" cy="432000"/>
          <wp:effectExtent l="0" t="0" r="0" b="0"/>
          <wp:docPr id="1422215054" name="Picture 142221505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86207"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ECC"/>
    <w:multiLevelType w:val="hybridMultilevel"/>
    <w:tmpl w:val="22AA2D2A"/>
    <w:lvl w:ilvl="0" w:tplc="94423AE8">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23F8B"/>
    <w:multiLevelType w:val="hybridMultilevel"/>
    <w:tmpl w:val="CCFEB01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71E795"/>
    <w:multiLevelType w:val="hybridMultilevel"/>
    <w:tmpl w:val="D4263028"/>
    <w:lvl w:ilvl="0" w:tplc="D652A388">
      <w:start w:val="1"/>
      <w:numFmt w:val="bullet"/>
      <w:lvlText w:val=""/>
      <w:lvlJc w:val="left"/>
      <w:pPr>
        <w:ind w:left="720" w:hanging="360"/>
      </w:pPr>
      <w:rPr>
        <w:rFonts w:ascii="Symbol" w:hAnsi="Symbol" w:hint="default"/>
      </w:rPr>
    </w:lvl>
    <w:lvl w:ilvl="1" w:tplc="2E1A28E0">
      <w:start w:val="1"/>
      <w:numFmt w:val="bullet"/>
      <w:lvlText w:val="o"/>
      <w:lvlJc w:val="left"/>
      <w:pPr>
        <w:ind w:left="1440" w:hanging="360"/>
      </w:pPr>
      <w:rPr>
        <w:rFonts w:ascii="Courier New" w:hAnsi="Courier New" w:hint="default"/>
      </w:rPr>
    </w:lvl>
    <w:lvl w:ilvl="2" w:tplc="6BD64762">
      <w:start w:val="1"/>
      <w:numFmt w:val="bullet"/>
      <w:lvlText w:val=""/>
      <w:lvlJc w:val="left"/>
      <w:pPr>
        <w:ind w:left="2160" w:hanging="360"/>
      </w:pPr>
      <w:rPr>
        <w:rFonts w:ascii="Wingdings" w:hAnsi="Wingdings" w:hint="default"/>
      </w:rPr>
    </w:lvl>
    <w:lvl w:ilvl="3" w:tplc="11F68F70">
      <w:start w:val="1"/>
      <w:numFmt w:val="bullet"/>
      <w:lvlText w:val=""/>
      <w:lvlJc w:val="left"/>
      <w:pPr>
        <w:ind w:left="2880" w:hanging="360"/>
      </w:pPr>
      <w:rPr>
        <w:rFonts w:ascii="Symbol" w:hAnsi="Symbol" w:hint="default"/>
      </w:rPr>
    </w:lvl>
    <w:lvl w:ilvl="4" w:tplc="5EC64F08">
      <w:start w:val="1"/>
      <w:numFmt w:val="bullet"/>
      <w:lvlText w:val="o"/>
      <w:lvlJc w:val="left"/>
      <w:pPr>
        <w:ind w:left="3600" w:hanging="360"/>
      </w:pPr>
      <w:rPr>
        <w:rFonts w:ascii="Courier New" w:hAnsi="Courier New" w:hint="default"/>
      </w:rPr>
    </w:lvl>
    <w:lvl w:ilvl="5" w:tplc="4C6ADF10">
      <w:start w:val="1"/>
      <w:numFmt w:val="bullet"/>
      <w:lvlText w:val=""/>
      <w:lvlJc w:val="left"/>
      <w:pPr>
        <w:ind w:left="4320" w:hanging="360"/>
      </w:pPr>
      <w:rPr>
        <w:rFonts w:ascii="Wingdings" w:hAnsi="Wingdings" w:hint="default"/>
      </w:rPr>
    </w:lvl>
    <w:lvl w:ilvl="6" w:tplc="099C178C">
      <w:start w:val="1"/>
      <w:numFmt w:val="bullet"/>
      <w:lvlText w:val=""/>
      <w:lvlJc w:val="left"/>
      <w:pPr>
        <w:ind w:left="5040" w:hanging="360"/>
      </w:pPr>
      <w:rPr>
        <w:rFonts w:ascii="Symbol" w:hAnsi="Symbol" w:hint="default"/>
      </w:rPr>
    </w:lvl>
    <w:lvl w:ilvl="7" w:tplc="93AA6B32">
      <w:start w:val="1"/>
      <w:numFmt w:val="bullet"/>
      <w:lvlText w:val="o"/>
      <w:lvlJc w:val="left"/>
      <w:pPr>
        <w:ind w:left="5760" w:hanging="360"/>
      </w:pPr>
      <w:rPr>
        <w:rFonts w:ascii="Courier New" w:hAnsi="Courier New" w:hint="default"/>
      </w:rPr>
    </w:lvl>
    <w:lvl w:ilvl="8" w:tplc="CD828518">
      <w:start w:val="1"/>
      <w:numFmt w:val="bullet"/>
      <w:lvlText w:val=""/>
      <w:lvlJc w:val="left"/>
      <w:pPr>
        <w:ind w:left="6480" w:hanging="360"/>
      </w:pPr>
      <w:rPr>
        <w:rFonts w:ascii="Wingdings" w:hAnsi="Wingdings" w:hint="default"/>
      </w:rPr>
    </w:lvl>
  </w:abstractNum>
  <w:abstractNum w:abstractNumId="3" w15:restartNumberingAfterBreak="0">
    <w:nsid w:val="4C0051D5"/>
    <w:multiLevelType w:val="hybridMultilevel"/>
    <w:tmpl w:val="C7D6EB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BF267C"/>
    <w:multiLevelType w:val="hybridMultilevel"/>
    <w:tmpl w:val="31643A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4E5A70"/>
    <w:multiLevelType w:val="hybridMultilevel"/>
    <w:tmpl w:val="A982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A5"/>
    <w:rsid w:val="00015C69"/>
    <w:rsid w:val="00031F79"/>
    <w:rsid w:val="00037B5F"/>
    <w:rsid w:val="00041862"/>
    <w:rsid w:val="00043031"/>
    <w:rsid w:val="000447C4"/>
    <w:rsid w:val="00055529"/>
    <w:rsid w:val="00061FF6"/>
    <w:rsid w:val="000795F9"/>
    <w:rsid w:val="000823AE"/>
    <w:rsid w:val="000945EB"/>
    <w:rsid w:val="00097DC4"/>
    <w:rsid w:val="00097FFC"/>
    <w:rsid w:val="000B2D0A"/>
    <w:rsid w:val="000D034C"/>
    <w:rsid w:val="000E7679"/>
    <w:rsid w:val="000E7A15"/>
    <w:rsid w:val="001035AD"/>
    <w:rsid w:val="0011462E"/>
    <w:rsid w:val="00146D15"/>
    <w:rsid w:val="0016622D"/>
    <w:rsid w:val="001B4B20"/>
    <w:rsid w:val="001B5D8D"/>
    <w:rsid w:val="00207085"/>
    <w:rsid w:val="00226D40"/>
    <w:rsid w:val="00255500"/>
    <w:rsid w:val="0025663B"/>
    <w:rsid w:val="00266DEC"/>
    <w:rsid w:val="00280191"/>
    <w:rsid w:val="00280464"/>
    <w:rsid w:val="002830AF"/>
    <w:rsid w:val="00297E6A"/>
    <w:rsid w:val="002A5E67"/>
    <w:rsid w:val="002B2B42"/>
    <w:rsid w:val="002C1EC4"/>
    <w:rsid w:val="002E4794"/>
    <w:rsid w:val="0030348E"/>
    <w:rsid w:val="0031678C"/>
    <w:rsid w:val="00336FB5"/>
    <w:rsid w:val="00341FDE"/>
    <w:rsid w:val="00364FFB"/>
    <w:rsid w:val="00384273"/>
    <w:rsid w:val="003852D3"/>
    <w:rsid w:val="00394CF3"/>
    <w:rsid w:val="003A53CA"/>
    <w:rsid w:val="003A6AE6"/>
    <w:rsid w:val="003D17CF"/>
    <w:rsid w:val="003D1E29"/>
    <w:rsid w:val="003E4684"/>
    <w:rsid w:val="00402229"/>
    <w:rsid w:val="00403C3C"/>
    <w:rsid w:val="00405643"/>
    <w:rsid w:val="00446CA2"/>
    <w:rsid w:val="00460634"/>
    <w:rsid w:val="004641E2"/>
    <w:rsid w:val="00466477"/>
    <w:rsid w:val="00476A16"/>
    <w:rsid w:val="004801F9"/>
    <w:rsid w:val="0048265F"/>
    <w:rsid w:val="00484A93"/>
    <w:rsid w:val="004856C6"/>
    <w:rsid w:val="004C0622"/>
    <w:rsid w:val="004F0461"/>
    <w:rsid w:val="005016B5"/>
    <w:rsid w:val="00502CE4"/>
    <w:rsid w:val="005116DF"/>
    <w:rsid w:val="00515173"/>
    <w:rsid w:val="00515D53"/>
    <w:rsid w:val="005214B8"/>
    <w:rsid w:val="005228E7"/>
    <w:rsid w:val="00533210"/>
    <w:rsid w:val="00552934"/>
    <w:rsid w:val="00560AF1"/>
    <w:rsid w:val="00572483"/>
    <w:rsid w:val="005A1065"/>
    <w:rsid w:val="005A2D04"/>
    <w:rsid w:val="005D6430"/>
    <w:rsid w:val="0062342D"/>
    <w:rsid w:val="00640BFE"/>
    <w:rsid w:val="006545ED"/>
    <w:rsid w:val="00672179"/>
    <w:rsid w:val="00693A46"/>
    <w:rsid w:val="00695E48"/>
    <w:rsid w:val="006A3132"/>
    <w:rsid w:val="006A5C36"/>
    <w:rsid w:val="006A7733"/>
    <w:rsid w:val="00700D06"/>
    <w:rsid w:val="00702B0C"/>
    <w:rsid w:val="00711310"/>
    <w:rsid w:val="00745ACC"/>
    <w:rsid w:val="0075338D"/>
    <w:rsid w:val="0076228E"/>
    <w:rsid w:val="00795AFA"/>
    <w:rsid w:val="00797EC6"/>
    <w:rsid w:val="007A410E"/>
    <w:rsid w:val="007C1CA2"/>
    <w:rsid w:val="007C33F5"/>
    <w:rsid w:val="007E43FB"/>
    <w:rsid w:val="007F18D9"/>
    <w:rsid w:val="00812C78"/>
    <w:rsid w:val="00821847"/>
    <w:rsid w:val="008342D1"/>
    <w:rsid w:val="008462FF"/>
    <w:rsid w:val="008477F5"/>
    <w:rsid w:val="00851C46"/>
    <w:rsid w:val="0085444D"/>
    <w:rsid w:val="00864C40"/>
    <w:rsid w:val="00874FA5"/>
    <w:rsid w:val="008770E9"/>
    <w:rsid w:val="00880BFF"/>
    <w:rsid w:val="00885671"/>
    <w:rsid w:val="00890659"/>
    <w:rsid w:val="0089608F"/>
    <w:rsid w:val="008A3ECF"/>
    <w:rsid w:val="008C2FA9"/>
    <w:rsid w:val="008E02A8"/>
    <w:rsid w:val="008E713C"/>
    <w:rsid w:val="008F79A8"/>
    <w:rsid w:val="009215E2"/>
    <w:rsid w:val="00923CC5"/>
    <w:rsid w:val="009322B6"/>
    <w:rsid w:val="00973FFF"/>
    <w:rsid w:val="00995F2A"/>
    <w:rsid w:val="009C4E39"/>
    <w:rsid w:val="009F3338"/>
    <w:rsid w:val="009F4454"/>
    <w:rsid w:val="00A0090D"/>
    <w:rsid w:val="00A07D13"/>
    <w:rsid w:val="00A1754C"/>
    <w:rsid w:val="00A44708"/>
    <w:rsid w:val="00A50C39"/>
    <w:rsid w:val="00A645F5"/>
    <w:rsid w:val="00A674D0"/>
    <w:rsid w:val="00A82A78"/>
    <w:rsid w:val="00AB2CAB"/>
    <w:rsid w:val="00AC2100"/>
    <w:rsid w:val="00AD4E8B"/>
    <w:rsid w:val="00AD7B2D"/>
    <w:rsid w:val="00AE62C8"/>
    <w:rsid w:val="00AF4483"/>
    <w:rsid w:val="00AF5871"/>
    <w:rsid w:val="00B012F4"/>
    <w:rsid w:val="00B10561"/>
    <w:rsid w:val="00B2332A"/>
    <w:rsid w:val="00B4250F"/>
    <w:rsid w:val="00B71640"/>
    <w:rsid w:val="00BB2A2F"/>
    <w:rsid w:val="00BB5837"/>
    <w:rsid w:val="00BC7D07"/>
    <w:rsid w:val="00BD7B11"/>
    <w:rsid w:val="00BF2935"/>
    <w:rsid w:val="00C40798"/>
    <w:rsid w:val="00C872C2"/>
    <w:rsid w:val="00CA66D2"/>
    <w:rsid w:val="00CB7E70"/>
    <w:rsid w:val="00CC1AD9"/>
    <w:rsid w:val="00CC6B9B"/>
    <w:rsid w:val="00CD1A72"/>
    <w:rsid w:val="00CE26E8"/>
    <w:rsid w:val="00CF18B0"/>
    <w:rsid w:val="00CF4889"/>
    <w:rsid w:val="00D0107A"/>
    <w:rsid w:val="00D03BA1"/>
    <w:rsid w:val="00D05FC4"/>
    <w:rsid w:val="00D23825"/>
    <w:rsid w:val="00D51A80"/>
    <w:rsid w:val="00D901B5"/>
    <w:rsid w:val="00DB4C79"/>
    <w:rsid w:val="00DE3C8D"/>
    <w:rsid w:val="00DF127E"/>
    <w:rsid w:val="00E131D5"/>
    <w:rsid w:val="00E3739A"/>
    <w:rsid w:val="00E57892"/>
    <w:rsid w:val="00EB1FE4"/>
    <w:rsid w:val="00EB3652"/>
    <w:rsid w:val="00EB402E"/>
    <w:rsid w:val="00EB6C52"/>
    <w:rsid w:val="00EE6CEF"/>
    <w:rsid w:val="00EF3643"/>
    <w:rsid w:val="00F133CF"/>
    <w:rsid w:val="00F24DCC"/>
    <w:rsid w:val="00F5079A"/>
    <w:rsid w:val="00F748F2"/>
    <w:rsid w:val="00FC6094"/>
    <w:rsid w:val="00FD7E3B"/>
    <w:rsid w:val="00FE66A4"/>
    <w:rsid w:val="00FE79DB"/>
    <w:rsid w:val="01AA4511"/>
    <w:rsid w:val="01BDD58D"/>
    <w:rsid w:val="03198B67"/>
    <w:rsid w:val="031F6960"/>
    <w:rsid w:val="0371D29D"/>
    <w:rsid w:val="04262AE2"/>
    <w:rsid w:val="04E423AC"/>
    <w:rsid w:val="0518A55E"/>
    <w:rsid w:val="0587F429"/>
    <w:rsid w:val="068F9DED"/>
    <w:rsid w:val="06C79CDC"/>
    <w:rsid w:val="074DABE0"/>
    <w:rsid w:val="087E77B3"/>
    <w:rsid w:val="08B8FFC8"/>
    <w:rsid w:val="08E59A94"/>
    <w:rsid w:val="091765B1"/>
    <w:rsid w:val="0996DB7A"/>
    <w:rsid w:val="0A86CF89"/>
    <w:rsid w:val="0B4CB063"/>
    <w:rsid w:val="0BA8F72E"/>
    <w:rsid w:val="0CDD13B5"/>
    <w:rsid w:val="0D031CE5"/>
    <w:rsid w:val="0D073A80"/>
    <w:rsid w:val="0E4E9BCA"/>
    <w:rsid w:val="0E7C52FE"/>
    <w:rsid w:val="0EE83F66"/>
    <w:rsid w:val="0F18B9A6"/>
    <w:rsid w:val="123783AE"/>
    <w:rsid w:val="12E44034"/>
    <w:rsid w:val="1303E8DD"/>
    <w:rsid w:val="1329ACEE"/>
    <w:rsid w:val="1371FD97"/>
    <w:rsid w:val="144A505F"/>
    <w:rsid w:val="14D6C4C9"/>
    <w:rsid w:val="150A9455"/>
    <w:rsid w:val="16721D17"/>
    <w:rsid w:val="16813049"/>
    <w:rsid w:val="168888C6"/>
    <w:rsid w:val="16E1F201"/>
    <w:rsid w:val="188C65CC"/>
    <w:rsid w:val="18A28C13"/>
    <w:rsid w:val="18AEBF03"/>
    <w:rsid w:val="193E78C4"/>
    <w:rsid w:val="1A2A91E8"/>
    <w:rsid w:val="1A7D8874"/>
    <w:rsid w:val="1AEE91DB"/>
    <w:rsid w:val="1B176855"/>
    <w:rsid w:val="1C5B81B1"/>
    <w:rsid w:val="1C653A5A"/>
    <w:rsid w:val="1C76B55F"/>
    <w:rsid w:val="1C8A9EB5"/>
    <w:rsid w:val="1D353A22"/>
    <w:rsid w:val="1D6C3B4B"/>
    <w:rsid w:val="1DC3EAE3"/>
    <w:rsid w:val="1F632CDF"/>
    <w:rsid w:val="1F759B15"/>
    <w:rsid w:val="1FB33DF1"/>
    <w:rsid w:val="1FB832E8"/>
    <w:rsid w:val="2009639E"/>
    <w:rsid w:val="2093721B"/>
    <w:rsid w:val="21098DF3"/>
    <w:rsid w:val="21ACBC15"/>
    <w:rsid w:val="223B02B9"/>
    <w:rsid w:val="22883E32"/>
    <w:rsid w:val="231B5F6B"/>
    <w:rsid w:val="23DD5DEE"/>
    <w:rsid w:val="23E44980"/>
    <w:rsid w:val="23F9DE84"/>
    <w:rsid w:val="24811A09"/>
    <w:rsid w:val="24999CA1"/>
    <w:rsid w:val="24B7E2D2"/>
    <w:rsid w:val="26811814"/>
    <w:rsid w:val="2754E82C"/>
    <w:rsid w:val="276348F8"/>
    <w:rsid w:val="28A5D3AA"/>
    <w:rsid w:val="28DD82FB"/>
    <w:rsid w:val="2A1564E4"/>
    <w:rsid w:val="2A1BD1B5"/>
    <w:rsid w:val="2B4767E2"/>
    <w:rsid w:val="2BD26A8C"/>
    <w:rsid w:val="2DFC42DE"/>
    <w:rsid w:val="2E1868E8"/>
    <w:rsid w:val="2E1D6287"/>
    <w:rsid w:val="2F8B04D3"/>
    <w:rsid w:val="30BC12F0"/>
    <w:rsid w:val="3431FD8E"/>
    <w:rsid w:val="3455CED4"/>
    <w:rsid w:val="3474C53D"/>
    <w:rsid w:val="351FA33E"/>
    <w:rsid w:val="353027D4"/>
    <w:rsid w:val="35EC4DCD"/>
    <w:rsid w:val="3646BA72"/>
    <w:rsid w:val="37148FFB"/>
    <w:rsid w:val="38FFAC8E"/>
    <w:rsid w:val="3A1789E3"/>
    <w:rsid w:val="3AB2A216"/>
    <w:rsid w:val="3AC7525E"/>
    <w:rsid w:val="3B547AE1"/>
    <w:rsid w:val="3C1F71E0"/>
    <w:rsid w:val="3C24CE63"/>
    <w:rsid w:val="3C4E7EDC"/>
    <w:rsid w:val="3E113B25"/>
    <w:rsid w:val="3E153951"/>
    <w:rsid w:val="3F577479"/>
    <w:rsid w:val="4011E2AD"/>
    <w:rsid w:val="4066BFF1"/>
    <w:rsid w:val="41440F26"/>
    <w:rsid w:val="41502352"/>
    <w:rsid w:val="416FA920"/>
    <w:rsid w:val="4261ED97"/>
    <w:rsid w:val="43C974BE"/>
    <w:rsid w:val="46C271B5"/>
    <w:rsid w:val="48CBED7B"/>
    <w:rsid w:val="492C88EB"/>
    <w:rsid w:val="4943BB38"/>
    <w:rsid w:val="498B2414"/>
    <w:rsid w:val="49BB2A3E"/>
    <w:rsid w:val="4A45F5C0"/>
    <w:rsid w:val="4A7CC1EB"/>
    <w:rsid w:val="4A99A0FD"/>
    <w:rsid w:val="4CD6206F"/>
    <w:rsid w:val="4D0B7FFD"/>
    <w:rsid w:val="4D80AF54"/>
    <w:rsid w:val="4DD41D75"/>
    <w:rsid w:val="4E79B7B8"/>
    <w:rsid w:val="4EB48FCB"/>
    <w:rsid w:val="4FB0DFD7"/>
    <w:rsid w:val="50AD578C"/>
    <w:rsid w:val="50BC30E3"/>
    <w:rsid w:val="50C3493C"/>
    <w:rsid w:val="51DBEAC6"/>
    <w:rsid w:val="529FA6EF"/>
    <w:rsid w:val="52B610BA"/>
    <w:rsid w:val="538CEFD4"/>
    <w:rsid w:val="5399E272"/>
    <w:rsid w:val="54CE7005"/>
    <w:rsid w:val="54F871CF"/>
    <w:rsid w:val="554B7D8A"/>
    <w:rsid w:val="577441D6"/>
    <w:rsid w:val="57C80EE0"/>
    <w:rsid w:val="585C3619"/>
    <w:rsid w:val="5907A1FA"/>
    <w:rsid w:val="5971FCAC"/>
    <w:rsid w:val="59DB7AB6"/>
    <w:rsid w:val="5A4D4F17"/>
    <w:rsid w:val="5A5298F1"/>
    <w:rsid w:val="5A7B5F92"/>
    <w:rsid w:val="5B57D610"/>
    <w:rsid w:val="5B83E4AF"/>
    <w:rsid w:val="5BACD498"/>
    <w:rsid w:val="5CF66B1D"/>
    <w:rsid w:val="5CFEEB78"/>
    <w:rsid w:val="5D5C7E53"/>
    <w:rsid w:val="5E38BEB8"/>
    <w:rsid w:val="601FBD47"/>
    <w:rsid w:val="60A3FE44"/>
    <w:rsid w:val="6113A48C"/>
    <w:rsid w:val="619BD3DA"/>
    <w:rsid w:val="61EC7C24"/>
    <w:rsid w:val="61F9B0FF"/>
    <w:rsid w:val="63FB5415"/>
    <w:rsid w:val="6498518D"/>
    <w:rsid w:val="64CE5EB4"/>
    <w:rsid w:val="650DD33C"/>
    <w:rsid w:val="6526C766"/>
    <w:rsid w:val="6540BB7E"/>
    <w:rsid w:val="65567B2C"/>
    <w:rsid w:val="65F9D1EE"/>
    <w:rsid w:val="67240789"/>
    <w:rsid w:val="67774771"/>
    <w:rsid w:val="67FFFB78"/>
    <w:rsid w:val="68A526E8"/>
    <w:rsid w:val="68B8F4A3"/>
    <w:rsid w:val="69817EAA"/>
    <w:rsid w:val="6B6D44B3"/>
    <w:rsid w:val="6B85C56A"/>
    <w:rsid w:val="6C316A7D"/>
    <w:rsid w:val="6C4E3504"/>
    <w:rsid w:val="6D751C62"/>
    <w:rsid w:val="6D7627E1"/>
    <w:rsid w:val="6DFD9A30"/>
    <w:rsid w:val="6E7DEC1D"/>
    <w:rsid w:val="70423798"/>
    <w:rsid w:val="715891D2"/>
    <w:rsid w:val="72099556"/>
    <w:rsid w:val="725568A3"/>
    <w:rsid w:val="73567A72"/>
    <w:rsid w:val="73B3DCB1"/>
    <w:rsid w:val="7406577A"/>
    <w:rsid w:val="744CA417"/>
    <w:rsid w:val="75A05AB2"/>
    <w:rsid w:val="771A44C1"/>
    <w:rsid w:val="772280C5"/>
    <w:rsid w:val="775F750E"/>
    <w:rsid w:val="7875102A"/>
    <w:rsid w:val="78A03132"/>
    <w:rsid w:val="78BFABC0"/>
    <w:rsid w:val="798D670B"/>
    <w:rsid w:val="79E7D873"/>
    <w:rsid w:val="7A3133DE"/>
    <w:rsid w:val="7AF550D6"/>
    <w:rsid w:val="7B7581E1"/>
    <w:rsid w:val="7BCD8E68"/>
    <w:rsid w:val="7CA8B0D8"/>
    <w:rsid w:val="7D80B1D4"/>
    <w:rsid w:val="7F4B3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AAA56"/>
  <w15:chartTrackingRefBased/>
  <w15:docId w15:val="{E7A0D314-360B-4410-814F-A5674083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45EB"/>
    <w:rPr>
      <w:color w:val="0563C1"/>
      <w:u w:val="single"/>
    </w:rPr>
  </w:style>
  <w:style w:type="character" w:customStyle="1" w:styleId="UnresolvedMention">
    <w:name w:val="Unresolved Mention"/>
    <w:uiPriority w:val="99"/>
    <w:semiHidden/>
    <w:unhideWhenUsed/>
    <w:rsid w:val="000945EB"/>
    <w:rPr>
      <w:color w:val="605E5C"/>
      <w:shd w:val="clear" w:color="auto" w:fill="E1DFDD"/>
    </w:rPr>
  </w:style>
  <w:style w:type="paragraph" w:styleId="Header">
    <w:name w:val="header"/>
    <w:basedOn w:val="Normal"/>
    <w:link w:val="HeaderChar"/>
    <w:uiPriority w:val="99"/>
    <w:unhideWhenUsed/>
    <w:rsid w:val="003A5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3CA"/>
  </w:style>
  <w:style w:type="paragraph" w:styleId="Footer">
    <w:name w:val="footer"/>
    <w:basedOn w:val="Normal"/>
    <w:link w:val="FooterChar"/>
    <w:uiPriority w:val="99"/>
    <w:unhideWhenUsed/>
    <w:rsid w:val="003A5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3CA"/>
  </w:style>
  <w:style w:type="paragraph" w:styleId="ListParagraph">
    <w:name w:val="List Paragraph"/>
    <w:basedOn w:val="Normal"/>
    <w:uiPriority w:val="34"/>
    <w:qFormat/>
    <w:rsid w:val="008E713C"/>
    <w:pPr>
      <w:ind w:left="720"/>
      <w:contextualSpacing/>
    </w:pPr>
  </w:style>
  <w:style w:type="paragraph" w:styleId="NormalWeb">
    <w:name w:val="Normal (Web)"/>
    <w:basedOn w:val="Normal"/>
    <w:uiPriority w:val="99"/>
    <w:semiHidden/>
    <w:unhideWhenUsed/>
    <w:rsid w:val="00880BF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hsnwl.spin@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mjd6hzmepg.typeform.com/NWLFellow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n\OneDrive%20-%20NHS\SPIN%20offer%20meetings\NWL%20SPIN%20Portfolio%20Development%20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36afe46-fd6f-4d85-a4ef-521e0ff90207">
      <Terms xmlns="http://schemas.microsoft.com/office/infopath/2007/PartnerControls"/>
    </lcf76f155ced4ddcb4097134ff3c332f>
    <_ip_UnifiedCompliancePolicyProperties xmlns="http://schemas.microsoft.com/sharepoint/v3" xsi:nil="true"/>
    <TaxCatchAll xmlns="a7040a63-87cc-4d83-8411-aba3396c73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523F83B2576845A502088D31FD44CC" ma:contentTypeVersion="17" ma:contentTypeDescription="Create a new document." ma:contentTypeScope="" ma:versionID="5f9f1fc018e071cbb4353fe181b2da69">
  <xsd:schema xmlns:xsd="http://www.w3.org/2001/XMLSchema" xmlns:xs="http://www.w3.org/2001/XMLSchema" xmlns:p="http://schemas.microsoft.com/office/2006/metadata/properties" xmlns:ns1="http://schemas.microsoft.com/sharepoint/v3" xmlns:ns2="836afe46-fd6f-4d85-a4ef-521e0ff90207" xmlns:ns3="a7040a63-87cc-4d83-8411-aba3396c739b" targetNamespace="http://schemas.microsoft.com/office/2006/metadata/properties" ma:root="true" ma:fieldsID="b31b0e171147100f3dcd80691739758b" ns1:_="" ns2:_="" ns3:_="">
    <xsd:import namespace="http://schemas.microsoft.com/sharepoint/v3"/>
    <xsd:import namespace="836afe46-fd6f-4d85-a4ef-521e0ff90207"/>
    <xsd:import namespace="a7040a63-87cc-4d83-8411-aba3396c7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afe46-fd6f-4d85-a4ef-521e0ff90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40a63-87cc-4d83-8411-aba3396c73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3fa7c-c3ee-44ca-b4a7-98e5386fd3d0}" ma:internalName="TaxCatchAll" ma:showField="CatchAllData" ma:web="a7040a63-87cc-4d83-8411-aba3396c7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EE918-62D5-4954-B649-82C67F5D44EC}">
  <ds:schemaRefs>
    <ds:schemaRef ds:uri="http://schemas.microsoft.com/sharepoint/v3/contenttype/forms"/>
  </ds:schemaRefs>
</ds:datastoreItem>
</file>

<file path=customXml/itemProps2.xml><?xml version="1.0" encoding="utf-8"?>
<ds:datastoreItem xmlns:ds="http://schemas.openxmlformats.org/officeDocument/2006/customXml" ds:itemID="{07E743C7-2C48-4531-A79C-C0880507CDF9}">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microsoft.com/sharepoint/v3"/>
    <ds:schemaRef ds:uri="http://schemas.openxmlformats.org/package/2006/metadata/core-properties"/>
    <ds:schemaRef ds:uri="a7040a63-87cc-4d83-8411-aba3396c739b"/>
    <ds:schemaRef ds:uri="836afe46-fd6f-4d85-a4ef-521e0ff90207"/>
    <ds:schemaRef ds:uri="http://www.w3.org/XML/1998/namespace"/>
  </ds:schemaRefs>
</ds:datastoreItem>
</file>

<file path=customXml/itemProps3.xml><?xml version="1.0" encoding="utf-8"?>
<ds:datastoreItem xmlns:ds="http://schemas.openxmlformats.org/officeDocument/2006/customXml" ds:itemID="{676A8146-7A83-40E3-9F5A-F4B99D692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6afe46-fd6f-4d85-a4ef-521e0ff90207"/>
    <ds:schemaRef ds:uri="a7040a63-87cc-4d83-8411-aba3396c7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3C999-462A-42E6-B74B-FDAE9708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NWL SPIN Portfolio Development Ad</Template>
  <TotalTime>3</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dc:creator>
  <cp:keywords/>
  <dc:description/>
  <cp:lastModifiedBy>Puja Nathwani</cp:lastModifiedBy>
  <cp:revision>3</cp:revision>
  <dcterms:created xsi:type="dcterms:W3CDTF">2024-10-16T15:09:00Z</dcterms:created>
  <dcterms:modified xsi:type="dcterms:W3CDTF">2024-10-17T13:16:00Z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0x010100F9523F83B2576845A502088D31FD44CC</vt:lpwstr>
  </property>
  <property fmtid="{D5CDD505-2E9C-101B-9397-08002B2CF9AE}" pid="3" name="MediaServiceImageTags">
    <vt:lpwstr/>
  </property>
</Properties>
</file>